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4E" w:rsidRPr="00EB47AE" w:rsidRDefault="0007274E" w:rsidP="0007274E">
      <w:pPr>
        <w:shd w:val="clear" w:color="auto" w:fill="FFFFFF"/>
        <w:ind w:firstLine="709"/>
        <w:jc w:val="center"/>
        <w:rPr>
          <w:sz w:val="30"/>
          <w:szCs w:val="30"/>
        </w:rPr>
      </w:pPr>
      <w:r w:rsidRPr="00EB47AE">
        <w:rPr>
          <w:sz w:val="30"/>
          <w:szCs w:val="30"/>
        </w:rPr>
        <w:t>МАТЕРИАЛЫ ДЛЯ ПОДГОТОВКИ К ТЕКУЩЕЙ АТТЕСТАЦИИ</w:t>
      </w:r>
    </w:p>
    <w:p w:rsidR="0007274E" w:rsidRDefault="0007274E" w:rsidP="0007274E">
      <w:pPr>
        <w:shd w:val="clear" w:color="auto" w:fill="FFFFFF"/>
        <w:jc w:val="center"/>
        <w:rPr>
          <w:sz w:val="30"/>
          <w:szCs w:val="30"/>
        </w:rPr>
      </w:pPr>
    </w:p>
    <w:p w:rsidR="0007274E" w:rsidRPr="00EB47AE" w:rsidRDefault="0007274E" w:rsidP="0007274E">
      <w:pPr>
        <w:shd w:val="clear" w:color="auto" w:fill="FFFFFF"/>
        <w:jc w:val="center"/>
        <w:rPr>
          <w:sz w:val="30"/>
          <w:szCs w:val="30"/>
        </w:rPr>
      </w:pPr>
      <w:r w:rsidRPr="00EB47AE">
        <w:rPr>
          <w:sz w:val="30"/>
          <w:szCs w:val="30"/>
        </w:rPr>
        <w:t>ПРИМЕРНЫЙ ПЕРЕЧЕНЬ ВОПРОСОВ ДЛЯ ПОДГОТОВКИ К ЗАЧЕТУ</w:t>
      </w:r>
    </w:p>
    <w:p w:rsidR="0007274E" w:rsidRPr="00EB47AE" w:rsidRDefault="0007274E" w:rsidP="0007274E">
      <w:pPr>
        <w:shd w:val="clear" w:color="auto" w:fill="FFFFFF"/>
        <w:jc w:val="center"/>
        <w:rPr>
          <w:sz w:val="30"/>
          <w:szCs w:val="30"/>
        </w:rPr>
      </w:pPr>
    </w:p>
    <w:p w:rsidR="0007274E" w:rsidRPr="00EB47AE" w:rsidRDefault="0007274E" w:rsidP="0007274E">
      <w:pPr>
        <w:numPr>
          <w:ilvl w:val="0"/>
          <w:numId w:val="1"/>
        </w:numPr>
        <w:tabs>
          <w:tab w:val="clear" w:pos="1656"/>
          <w:tab w:val="left" w:pos="912"/>
        </w:tabs>
        <w:autoSpaceDE w:val="0"/>
        <w:autoSpaceDN w:val="0"/>
        <w:adjustRightInd w:val="0"/>
        <w:ind w:left="0" w:firstLine="627"/>
        <w:jc w:val="both"/>
        <w:rPr>
          <w:sz w:val="30"/>
          <w:szCs w:val="30"/>
        </w:rPr>
      </w:pPr>
      <w:r w:rsidRPr="00EB47AE">
        <w:rPr>
          <w:sz w:val="30"/>
          <w:szCs w:val="30"/>
        </w:rPr>
        <w:t>Правовые и организационные основы дорожного движения.</w:t>
      </w:r>
    </w:p>
    <w:p w:rsidR="0007274E" w:rsidRPr="00EB47AE" w:rsidRDefault="0007274E" w:rsidP="0007274E">
      <w:pPr>
        <w:pStyle w:val="3"/>
        <w:numPr>
          <w:ilvl w:val="0"/>
          <w:numId w:val="1"/>
        </w:numPr>
        <w:tabs>
          <w:tab w:val="clear" w:pos="1656"/>
          <w:tab w:val="left" w:pos="912"/>
        </w:tabs>
        <w:spacing w:after="0"/>
        <w:ind w:left="0" w:firstLine="627"/>
        <w:jc w:val="both"/>
        <w:rPr>
          <w:sz w:val="30"/>
          <w:szCs w:val="30"/>
        </w:rPr>
      </w:pPr>
      <w:r w:rsidRPr="00EB47AE">
        <w:rPr>
          <w:kern w:val="28"/>
          <w:sz w:val="30"/>
          <w:szCs w:val="30"/>
        </w:rPr>
        <w:t>Роль и основные задачи ГАИ в системе обеспечения безопасности дорожного движения.</w:t>
      </w:r>
    </w:p>
    <w:p w:rsidR="0007274E" w:rsidRPr="00FE18A8" w:rsidRDefault="0007274E" w:rsidP="0007274E">
      <w:pPr>
        <w:pStyle w:val="3"/>
        <w:numPr>
          <w:ilvl w:val="0"/>
          <w:numId w:val="1"/>
        </w:numPr>
        <w:tabs>
          <w:tab w:val="clear" w:pos="1656"/>
          <w:tab w:val="left" w:pos="912"/>
        </w:tabs>
        <w:spacing w:after="0"/>
        <w:ind w:left="0" w:firstLine="627"/>
        <w:jc w:val="both"/>
        <w:rPr>
          <w:sz w:val="30"/>
          <w:szCs w:val="30"/>
        </w:rPr>
      </w:pPr>
      <w:r w:rsidRPr="00FE18A8">
        <w:rPr>
          <w:kern w:val="28"/>
          <w:sz w:val="30"/>
          <w:szCs w:val="30"/>
        </w:rPr>
        <w:t>Взаимодействие ГАИ с общественными объединениями.</w:t>
      </w:r>
    </w:p>
    <w:p w:rsidR="0007274E" w:rsidRPr="00FE18A8" w:rsidRDefault="0007274E" w:rsidP="0007274E">
      <w:pPr>
        <w:numPr>
          <w:ilvl w:val="0"/>
          <w:numId w:val="1"/>
        </w:numPr>
        <w:tabs>
          <w:tab w:val="clear" w:pos="1656"/>
          <w:tab w:val="left" w:pos="912"/>
        </w:tabs>
        <w:autoSpaceDE w:val="0"/>
        <w:autoSpaceDN w:val="0"/>
        <w:adjustRightInd w:val="0"/>
        <w:ind w:left="0" w:firstLine="627"/>
        <w:jc w:val="both"/>
        <w:rPr>
          <w:sz w:val="30"/>
          <w:szCs w:val="30"/>
        </w:rPr>
      </w:pPr>
      <w:r w:rsidRPr="00FE18A8">
        <w:rPr>
          <w:kern w:val="28"/>
          <w:sz w:val="30"/>
          <w:szCs w:val="30"/>
        </w:rPr>
        <w:t>Взаимодействие ГАИ со средствами массовой информации.</w:t>
      </w:r>
    </w:p>
    <w:p w:rsidR="0007274E" w:rsidRPr="00FE18A8" w:rsidRDefault="0007274E" w:rsidP="0007274E">
      <w:pPr>
        <w:numPr>
          <w:ilvl w:val="0"/>
          <w:numId w:val="1"/>
        </w:numPr>
        <w:tabs>
          <w:tab w:val="clear" w:pos="1656"/>
          <w:tab w:val="left" w:pos="912"/>
        </w:tabs>
        <w:autoSpaceDE w:val="0"/>
        <w:autoSpaceDN w:val="0"/>
        <w:adjustRightInd w:val="0"/>
        <w:ind w:left="0" w:firstLine="627"/>
        <w:jc w:val="both"/>
        <w:rPr>
          <w:sz w:val="30"/>
          <w:szCs w:val="30"/>
        </w:rPr>
      </w:pPr>
      <w:r w:rsidRPr="00FE18A8">
        <w:rPr>
          <w:sz w:val="30"/>
          <w:szCs w:val="30"/>
        </w:rPr>
        <w:t>Проблемы обеспечения безопасности дорожного движения и возможные пути их решения.</w:t>
      </w:r>
    </w:p>
    <w:p w:rsidR="0007274E" w:rsidRPr="00FE18A8" w:rsidRDefault="0007274E" w:rsidP="0007274E">
      <w:pPr>
        <w:numPr>
          <w:ilvl w:val="0"/>
          <w:numId w:val="1"/>
        </w:numPr>
        <w:tabs>
          <w:tab w:val="clear" w:pos="1656"/>
          <w:tab w:val="left" w:pos="912"/>
        </w:tabs>
        <w:autoSpaceDE w:val="0"/>
        <w:autoSpaceDN w:val="0"/>
        <w:adjustRightInd w:val="0"/>
        <w:ind w:left="0" w:firstLine="627"/>
        <w:jc w:val="both"/>
        <w:rPr>
          <w:sz w:val="30"/>
          <w:szCs w:val="30"/>
        </w:rPr>
      </w:pPr>
      <w:r w:rsidRPr="00FE18A8">
        <w:rPr>
          <w:sz w:val="30"/>
          <w:szCs w:val="30"/>
        </w:rPr>
        <w:t xml:space="preserve">Формы и методы проведения </w:t>
      </w:r>
      <w:proofErr w:type="spellStart"/>
      <w:r w:rsidRPr="00FE18A8">
        <w:rPr>
          <w:sz w:val="30"/>
          <w:szCs w:val="30"/>
        </w:rPr>
        <w:t>воспитательно</w:t>
      </w:r>
      <w:proofErr w:type="spellEnd"/>
      <w:r w:rsidRPr="00FE18A8">
        <w:rPr>
          <w:sz w:val="30"/>
          <w:szCs w:val="30"/>
        </w:rPr>
        <w:t>-профилактической работы с участниками дорожного движения.</w:t>
      </w:r>
    </w:p>
    <w:p w:rsidR="0007274E" w:rsidRPr="00FE18A8" w:rsidRDefault="0007274E" w:rsidP="0007274E">
      <w:pPr>
        <w:pStyle w:val="3"/>
        <w:numPr>
          <w:ilvl w:val="0"/>
          <w:numId w:val="1"/>
        </w:numPr>
        <w:tabs>
          <w:tab w:val="clear" w:pos="1656"/>
          <w:tab w:val="left" w:pos="912"/>
        </w:tabs>
        <w:spacing w:after="0"/>
        <w:ind w:left="0" w:firstLine="627"/>
        <w:jc w:val="both"/>
        <w:rPr>
          <w:kern w:val="28"/>
          <w:sz w:val="30"/>
          <w:szCs w:val="30"/>
        </w:rPr>
      </w:pPr>
      <w:r w:rsidRPr="00FE18A8">
        <w:rPr>
          <w:kern w:val="28"/>
          <w:sz w:val="30"/>
          <w:szCs w:val="30"/>
        </w:rPr>
        <w:t xml:space="preserve">Задачи и функции подразделений ГАИ МВД Республики Беларусь по предупреждению и пресечению нарушений </w:t>
      </w:r>
      <w:r w:rsidRPr="00FE18A8">
        <w:rPr>
          <w:sz w:val="30"/>
          <w:szCs w:val="30"/>
        </w:rPr>
        <w:t>против безопасности движения и эксплуатации транспорта</w:t>
      </w:r>
      <w:r w:rsidRPr="00FE18A8">
        <w:rPr>
          <w:kern w:val="28"/>
          <w:sz w:val="30"/>
          <w:szCs w:val="30"/>
        </w:rPr>
        <w:t>.</w:t>
      </w:r>
    </w:p>
    <w:p w:rsidR="0007274E" w:rsidRPr="00FE18A8" w:rsidRDefault="0007274E" w:rsidP="0007274E">
      <w:pPr>
        <w:numPr>
          <w:ilvl w:val="0"/>
          <w:numId w:val="1"/>
        </w:numPr>
        <w:tabs>
          <w:tab w:val="clear" w:pos="1656"/>
          <w:tab w:val="left" w:pos="912"/>
        </w:tabs>
        <w:ind w:left="0" w:firstLine="627"/>
        <w:jc w:val="both"/>
        <w:rPr>
          <w:sz w:val="30"/>
          <w:szCs w:val="30"/>
        </w:rPr>
      </w:pPr>
      <w:r w:rsidRPr="00FE18A8">
        <w:rPr>
          <w:sz w:val="30"/>
          <w:szCs w:val="30"/>
        </w:rPr>
        <w:t>Порядок производства по делам об административных правонарушениях против безопасности движения и эксплуатации транспорта.</w:t>
      </w:r>
    </w:p>
    <w:p w:rsidR="0007274E" w:rsidRPr="00FE18A8" w:rsidRDefault="0007274E" w:rsidP="0007274E">
      <w:pPr>
        <w:pStyle w:val="3"/>
        <w:numPr>
          <w:ilvl w:val="0"/>
          <w:numId w:val="1"/>
        </w:numPr>
        <w:tabs>
          <w:tab w:val="clear" w:pos="1656"/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 w:rsidRPr="00FE18A8">
        <w:rPr>
          <w:sz w:val="30"/>
          <w:szCs w:val="30"/>
        </w:rPr>
        <w:t>Социально-экономические и экологические последствия автомобилизации.</w:t>
      </w:r>
    </w:p>
    <w:p w:rsidR="0007274E" w:rsidRPr="00FE18A8" w:rsidRDefault="0007274E" w:rsidP="0007274E">
      <w:pPr>
        <w:numPr>
          <w:ilvl w:val="0"/>
          <w:numId w:val="1"/>
        </w:numPr>
        <w:tabs>
          <w:tab w:val="clear" w:pos="1656"/>
          <w:tab w:val="left" w:pos="1134"/>
        </w:tabs>
        <w:ind w:left="0" w:firstLine="709"/>
        <w:jc w:val="both"/>
        <w:rPr>
          <w:sz w:val="30"/>
          <w:szCs w:val="30"/>
        </w:rPr>
      </w:pPr>
      <w:r w:rsidRPr="00FE18A8">
        <w:rPr>
          <w:sz w:val="30"/>
          <w:szCs w:val="30"/>
        </w:rPr>
        <w:t>Дорожно-транспортные происшествия. Виды и причины их возникновения.</w:t>
      </w:r>
    </w:p>
    <w:p w:rsidR="0007274E" w:rsidRPr="00FE18A8" w:rsidRDefault="0007274E" w:rsidP="0007274E">
      <w:pPr>
        <w:numPr>
          <w:ilvl w:val="0"/>
          <w:numId w:val="1"/>
        </w:numPr>
        <w:tabs>
          <w:tab w:val="clear" w:pos="1656"/>
          <w:tab w:val="left" w:pos="1134"/>
        </w:tabs>
        <w:ind w:left="0" w:firstLine="709"/>
        <w:jc w:val="both"/>
        <w:rPr>
          <w:sz w:val="30"/>
          <w:szCs w:val="30"/>
        </w:rPr>
      </w:pPr>
      <w:r w:rsidRPr="00FE18A8">
        <w:rPr>
          <w:sz w:val="30"/>
          <w:szCs w:val="30"/>
        </w:rPr>
        <w:t>Организация работы Госавтоинспекции по ведению учета дорожно-транспортных происшествий.</w:t>
      </w:r>
    </w:p>
    <w:p w:rsidR="0007274E" w:rsidRPr="00FE18A8" w:rsidRDefault="0007274E" w:rsidP="0007274E">
      <w:pPr>
        <w:pStyle w:val="3"/>
        <w:numPr>
          <w:ilvl w:val="0"/>
          <w:numId w:val="1"/>
        </w:numPr>
        <w:tabs>
          <w:tab w:val="clear" w:pos="1656"/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 w:rsidRPr="00FE18A8">
        <w:rPr>
          <w:sz w:val="30"/>
          <w:szCs w:val="30"/>
        </w:rPr>
        <w:t>Экономические потери в дорожном движении, причины и источники их возникновения.</w:t>
      </w:r>
    </w:p>
    <w:p w:rsidR="0007274E" w:rsidRPr="00FE18A8" w:rsidRDefault="0007274E" w:rsidP="0007274E">
      <w:pPr>
        <w:pStyle w:val="3"/>
        <w:numPr>
          <w:ilvl w:val="0"/>
          <w:numId w:val="1"/>
        </w:numPr>
        <w:tabs>
          <w:tab w:val="clear" w:pos="1656"/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 w:rsidRPr="00FE18A8">
        <w:rPr>
          <w:sz w:val="30"/>
          <w:szCs w:val="30"/>
        </w:rPr>
        <w:t>Экологические потери в дорожном движении, причины и источники их возникновения.</w:t>
      </w:r>
    </w:p>
    <w:p w:rsidR="0007274E" w:rsidRPr="00FE18A8" w:rsidRDefault="0007274E" w:rsidP="0007274E">
      <w:pPr>
        <w:pStyle w:val="3"/>
        <w:numPr>
          <w:ilvl w:val="0"/>
          <w:numId w:val="1"/>
        </w:numPr>
        <w:tabs>
          <w:tab w:val="clear" w:pos="1656"/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 w:rsidRPr="00FE18A8">
        <w:rPr>
          <w:sz w:val="30"/>
          <w:szCs w:val="30"/>
        </w:rPr>
        <w:t>Аварийные потери в дорожном движении, причины и источники их возникновения.</w:t>
      </w:r>
    </w:p>
    <w:p w:rsidR="0007274E" w:rsidRPr="00FE18A8" w:rsidRDefault="0007274E" w:rsidP="0007274E">
      <w:pPr>
        <w:pStyle w:val="3"/>
        <w:numPr>
          <w:ilvl w:val="0"/>
          <w:numId w:val="1"/>
        </w:numPr>
        <w:tabs>
          <w:tab w:val="clear" w:pos="1656"/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 w:rsidRPr="00FE18A8">
        <w:rPr>
          <w:sz w:val="30"/>
          <w:szCs w:val="30"/>
        </w:rPr>
        <w:t>Социальные потери в дорожном движении, причины и источники их возникновения.</w:t>
      </w:r>
    </w:p>
    <w:p w:rsidR="0007274E" w:rsidRPr="00FE18A8" w:rsidRDefault="0007274E" w:rsidP="0007274E">
      <w:pPr>
        <w:pStyle w:val="3"/>
        <w:numPr>
          <w:ilvl w:val="0"/>
          <w:numId w:val="1"/>
        </w:numPr>
        <w:tabs>
          <w:tab w:val="clear" w:pos="1656"/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 w:rsidRPr="00FE18A8">
        <w:rPr>
          <w:sz w:val="30"/>
          <w:szCs w:val="30"/>
        </w:rPr>
        <w:t>Параметры, характеризующие дорожное движение.</w:t>
      </w:r>
    </w:p>
    <w:p w:rsidR="0007274E" w:rsidRPr="00FE18A8" w:rsidRDefault="0007274E" w:rsidP="0007274E">
      <w:pPr>
        <w:pStyle w:val="3"/>
        <w:numPr>
          <w:ilvl w:val="0"/>
          <w:numId w:val="1"/>
        </w:numPr>
        <w:tabs>
          <w:tab w:val="clear" w:pos="1656"/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 w:rsidRPr="00FE18A8">
        <w:rPr>
          <w:sz w:val="30"/>
          <w:szCs w:val="30"/>
        </w:rPr>
        <w:t xml:space="preserve">Общие методы управления дорожным движением. </w:t>
      </w:r>
    </w:p>
    <w:p w:rsidR="0007274E" w:rsidRPr="00FE18A8" w:rsidRDefault="0007274E" w:rsidP="0007274E">
      <w:pPr>
        <w:pStyle w:val="3"/>
        <w:numPr>
          <w:ilvl w:val="0"/>
          <w:numId w:val="1"/>
        </w:numPr>
        <w:tabs>
          <w:tab w:val="clear" w:pos="1656"/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 w:rsidRPr="00FE18A8">
        <w:rPr>
          <w:sz w:val="30"/>
          <w:szCs w:val="30"/>
        </w:rPr>
        <w:t>Организация дорожного движения в особых условиях.</w:t>
      </w:r>
    </w:p>
    <w:p w:rsidR="0007274E" w:rsidRPr="00FE18A8" w:rsidRDefault="0007274E" w:rsidP="0007274E">
      <w:pPr>
        <w:numPr>
          <w:ilvl w:val="0"/>
          <w:numId w:val="1"/>
        </w:numPr>
        <w:tabs>
          <w:tab w:val="clear" w:pos="1656"/>
          <w:tab w:val="left" w:pos="1134"/>
        </w:tabs>
        <w:ind w:left="0" w:firstLine="709"/>
        <w:jc w:val="both"/>
        <w:rPr>
          <w:kern w:val="28"/>
          <w:sz w:val="30"/>
          <w:szCs w:val="30"/>
        </w:rPr>
      </w:pPr>
      <w:r w:rsidRPr="00FE18A8">
        <w:rPr>
          <w:sz w:val="30"/>
          <w:szCs w:val="30"/>
        </w:rPr>
        <w:t xml:space="preserve">Технические средства организации дорожного движения. </w:t>
      </w:r>
      <w:r w:rsidRPr="00FE18A8">
        <w:rPr>
          <w:kern w:val="28"/>
          <w:sz w:val="30"/>
          <w:szCs w:val="30"/>
        </w:rPr>
        <w:t>Виды и область применения.</w:t>
      </w:r>
    </w:p>
    <w:p w:rsidR="0007274E" w:rsidRPr="00FE18A8" w:rsidRDefault="0007274E" w:rsidP="0007274E">
      <w:pPr>
        <w:pStyle w:val="3"/>
        <w:numPr>
          <w:ilvl w:val="0"/>
          <w:numId w:val="1"/>
        </w:numPr>
        <w:tabs>
          <w:tab w:val="clear" w:pos="1656"/>
          <w:tab w:val="left" w:pos="1134"/>
        </w:tabs>
        <w:spacing w:after="0"/>
        <w:ind w:left="0" w:firstLine="709"/>
        <w:jc w:val="both"/>
        <w:rPr>
          <w:kern w:val="28"/>
          <w:sz w:val="30"/>
          <w:szCs w:val="30"/>
        </w:rPr>
      </w:pPr>
      <w:r w:rsidRPr="00FE18A8">
        <w:rPr>
          <w:kern w:val="28"/>
          <w:sz w:val="30"/>
          <w:szCs w:val="30"/>
        </w:rPr>
        <w:t>Системы и средства автоматизированного управления дорожным движением.</w:t>
      </w:r>
    </w:p>
    <w:p w:rsidR="0007274E" w:rsidRPr="00FE18A8" w:rsidRDefault="0007274E" w:rsidP="0007274E">
      <w:pPr>
        <w:pStyle w:val="3"/>
        <w:numPr>
          <w:ilvl w:val="0"/>
          <w:numId w:val="1"/>
        </w:numPr>
        <w:tabs>
          <w:tab w:val="clear" w:pos="1656"/>
          <w:tab w:val="left" w:pos="1134"/>
        </w:tabs>
        <w:spacing w:after="0"/>
        <w:ind w:left="0" w:firstLine="709"/>
        <w:jc w:val="both"/>
        <w:rPr>
          <w:kern w:val="28"/>
          <w:sz w:val="30"/>
          <w:szCs w:val="30"/>
        </w:rPr>
      </w:pPr>
      <w:r w:rsidRPr="00FE18A8">
        <w:rPr>
          <w:kern w:val="28"/>
          <w:sz w:val="30"/>
          <w:szCs w:val="30"/>
        </w:rPr>
        <w:lastRenderedPageBreak/>
        <w:t>Технические средства светофорного регулирования. Критерии ввода светофорной сигнализации.</w:t>
      </w:r>
    </w:p>
    <w:p w:rsidR="0007274E" w:rsidRPr="00FE18A8" w:rsidRDefault="0007274E" w:rsidP="0007274E">
      <w:pPr>
        <w:pStyle w:val="3"/>
        <w:numPr>
          <w:ilvl w:val="0"/>
          <w:numId w:val="1"/>
        </w:numPr>
        <w:tabs>
          <w:tab w:val="clear" w:pos="1656"/>
          <w:tab w:val="left" w:pos="1134"/>
        </w:tabs>
        <w:spacing w:after="0"/>
        <w:ind w:left="0" w:firstLine="709"/>
        <w:jc w:val="both"/>
        <w:rPr>
          <w:kern w:val="28"/>
          <w:sz w:val="30"/>
          <w:szCs w:val="30"/>
        </w:rPr>
      </w:pPr>
      <w:r w:rsidRPr="00FE18A8">
        <w:rPr>
          <w:spacing w:val="-6"/>
          <w:sz w:val="30"/>
          <w:szCs w:val="30"/>
        </w:rPr>
        <w:t>Дополнительное оборудование, применяемое с дорожными светофорами и их назначение.</w:t>
      </w:r>
    </w:p>
    <w:p w:rsidR="0007274E" w:rsidRPr="00FE18A8" w:rsidRDefault="0007274E" w:rsidP="0007274E">
      <w:pPr>
        <w:numPr>
          <w:ilvl w:val="0"/>
          <w:numId w:val="1"/>
        </w:numPr>
        <w:tabs>
          <w:tab w:val="clear" w:pos="1656"/>
          <w:tab w:val="left" w:pos="1134"/>
        </w:tabs>
        <w:ind w:left="0" w:firstLine="709"/>
        <w:jc w:val="both"/>
        <w:rPr>
          <w:sz w:val="30"/>
          <w:szCs w:val="30"/>
        </w:rPr>
      </w:pPr>
      <w:r w:rsidRPr="00FE18A8">
        <w:rPr>
          <w:sz w:val="30"/>
          <w:szCs w:val="30"/>
        </w:rPr>
        <w:t>Дорожные знаки. Назначение и общие технические требования к дорожным знакам.</w:t>
      </w:r>
    </w:p>
    <w:p w:rsidR="0007274E" w:rsidRPr="00FE18A8" w:rsidRDefault="0007274E" w:rsidP="0007274E">
      <w:pPr>
        <w:numPr>
          <w:ilvl w:val="0"/>
          <w:numId w:val="1"/>
        </w:numPr>
        <w:tabs>
          <w:tab w:val="clear" w:pos="1656"/>
          <w:tab w:val="left" w:pos="1134"/>
        </w:tabs>
        <w:ind w:left="0" w:firstLine="709"/>
        <w:jc w:val="both"/>
        <w:rPr>
          <w:sz w:val="30"/>
          <w:szCs w:val="30"/>
        </w:rPr>
      </w:pPr>
      <w:r w:rsidRPr="00FE18A8">
        <w:rPr>
          <w:sz w:val="30"/>
          <w:szCs w:val="30"/>
        </w:rPr>
        <w:t>Классификация и характеристика дорожных знаков. Знаки индивидуального проектирования и</w:t>
      </w:r>
      <w:r w:rsidRPr="00FE18A8">
        <w:rPr>
          <w:snapToGrid w:val="0"/>
          <w:sz w:val="30"/>
          <w:szCs w:val="30"/>
        </w:rPr>
        <w:t xml:space="preserve"> переменной информации.</w:t>
      </w:r>
    </w:p>
    <w:p w:rsidR="0007274E" w:rsidRPr="00FE18A8" w:rsidRDefault="0007274E" w:rsidP="0007274E">
      <w:pPr>
        <w:pStyle w:val="3"/>
        <w:numPr>
          <w:ilvl w:val="0"/>
          <w:numId w:val="1"/>
        </w:numPr>
        <w:tabs>
          <w:tab w:val="clear" w:pos="1656"/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 w:rsidRPr="00FE18A8">
        <w:rPr>
          <w:sz w:val="30"/>
          <w:szCs w:val="30"/>
        </w:rPr>
        <w:t>Дорожная разметка. Назначение, классификация и область применения.</w:t>
      </w:r>
    </w:p>
    <w:p w:rsidR="0007274E" w:rsidRPr="00FE18A8" w:rsidRDefault="0007274E" w:rsidP="0007274E">
      <w:pPr>
        <w:pStyle w:val="3"/>
        <w:numPr>
          <w:ilvl w:val="0"/>
          <w:numId w:val="1"/>
        </w:numPr>
        <w:tabs>
          <w:tab w:val="clear" w:pos="1656"/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 w:rsidRPr="00FE18A8">
        <w:rPr>
          <w:sz w:val="30"/>
          <w:szCs w:val="30"/>
        </w:rPr>
        <w:t>Дорожные ограждения, направляющие и защитные устройства. Область применения.</w:t>
      </w:r>
    </w:p>
    <w:p w:rsidR="0007274E" w:rsidRPr="00FE18A8" w:rsidRDefault="0007274E" w:rsidP="0007274E">
      <w:pPr>
        <w:pStyle w:val="3"/>
        <w:numPr>
          <w:ilvl w:val="0"/>
          <w:numId w:val="1"/>
        </w:numPr>
        <w:tabs>
          <w:tab w:val="clear" w:pos="1656"/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 w:rsidRPr="00FE18A8">
        <w:rPr>
          <w:sz w:val="30"/>
          <w:szCs w:val="30"/>
        </w:rPr>
        <w:t>Классификация и выбор места установки дорожных ограждений.</w:t>
      </w:r>
    </w:p>
    <w:p w:rsidR="0007274E" w:rsidRPr="00FE18A8" w:rsidRDefault="0007274E" w:rsidP="0007274E">
      <w:pPr>
        <w:pStyle w:val="3"/>
        <w:numPr>
          <w:ilvl w:val="0"/>
          <w:numId w:val="1"/>
        </w:numPr>
        <w:tabs>
          <w:tab w:val="clear" w:pos="1656"/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 w:rsidRPr="00FE18A8">
        <w:rPr>
          <w:sz w:val="30"/>
          <w:szCs w:val="30"/>
        </w:rPr>
        <w:t>Правила применения дорожных ограждений для транспортных средств и пешеходов.</w:t>
      </w:r>
    </w:p>
    <w:p w:rsidR="0007274E" w:rsidRDefault="0007274E" w:rsidP="0007274E">
      <w:pPr>
        <w:pStyle w:val="3"/>
        <w:numPr>
          <w:ilvl w:val="0"/>
          <w:numId w:val="1"/>
        </w:numPr>
        <w:tabs>
          <w:tab w:val="clear" w:pos="1656"/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 w:rsidRPr="00FE18A8">
        <w:rPr>
          <w:sz w:val="30"/>
          <w:szCs w:val="30"/>
        </w:rPr>
        <w:t>Транспортный поток и его характеристики.</w:t>
      </w:r>
    </w:p>
    <w:p w:rsidR="0007274E" w:rsidRPr="00FE18A8" w:rsidRDefault="0007274E" w:rsidP="0007274E">
      <w:pPr>
        <w:pStyle w:val="3"/>
        <w:numPr>
          <w:ilvl w:val="0"/>
          <w:numId w:val="1"/>
        </w:numPr>
        <w:tabs>
          <w:tab w:val="clear" w:pos="1656"/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Состояние, состав, скорость и плотность транспортного потока. Зависимости между параметрами транспортного потока.</w:t>
      </w:r>
    </w:p>
    <w:p w:rsidR="0007274E" w:rsidRPr="00FE18A8" w:rsidRDefault="0007274E" w:rsidP="0007274E">
      <w:pPr>
        <w:pStyle w:val="3"/>
        <w:numPr>
          <w:ilvl w:val="0"/>
          <w:numId w:val="1"/>
        </w:numPr>
        <w:tabs>
          <w:tab w:val="clear" w:pos="1656"/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 w:rsidRPr="00FE18A8">
        <w:rPr>
          <w:sz w:val="30"/>
          <w:szCs w:val="30"/>
        </w:rPr>
        <w:t>Пересечения улиц и дорог. Основные требования.</w:t>
      </w:r>
    </w:p>
    <w:p w:rsidR="0007274E" w:rsidRPr="00FE18A8" w:rsidRDefault="0007274E" w:rsidP="0007274E">
      <w:pPr>
        <w:pStyle w:val="3"/>
        <w:numPr>
          <w:ilvl w:val="0"/>
          <w:numId w:val="1"/>
        </w:numPr>
        <w:tabs>
          <w:tab w:val="clear" w:pos="1656"/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 w:rsidRPr="00FE18A8">
        <w:rPr>
          <w:sz w:val="30"/>
          <w:szCs w:val="30"/>
        </w:rPr>
        <w:t>Дорожно-транспортные узлы и искусственные сооружения. Пересечения с инженерными коммуникациями.</w:t>
      </w:r>
    </w:p>
    <w:p w:rsidR="0007274E" w:rsidRPr="00FE18A8" w:rsidRDefault="0007274E" w:rsidP="0007274E">
      <w:pPr>
        <w:pStyle w:val="3"/>
        <w:numPr>
          <w:ilvl w:val="0"/>
          <w:numId w:val="1"/>
        </w:numPr>
        <w:tabs>
          <w:tab w:val="clear" w:pos="1656"/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 w:rsidRPr="00FE18A8">
        <w:rPr>
          <w:sz w:val="30"/>
          <w:szCs w:val="30"/>
        </w:rPr>
        <w:t>Организация движения пешеходов. Тротуары, пешеходные улицы и дорожки.</w:t>
      </w:r>
    </w:p>
    <w:p w:rsidR="0007274E" w:rsidRPr="00FE18A8" w:rsidRDefault="0007274E" w:rsidP="0007274E">
      <w:pPr>
        <w:pStyle w:val="3"/>
        <w:numPr>
          <w:ilvl w:val="0"/>
          <w:numId w:val="1"/>
        </w:numPr>
        <w:tabs>
          <w:tab w:val="clear" w:pos="1656"/>
          <w:tab w:val="left" w:pos="1134"/>
        </w:tabs>
        <w:spacing w:after="0"/>
        <w:ind w:left="0" w:firstLine="709"/>
        <w:jc w:val="both"/>
        <w:rPr>
          <w:kern w:val="28"/>
          <w:sz w:val="30"/>
          <w:szCs w:val="30"/>
        </w:rPr>
      </w:pPr>
      <w:r w:rsidRPr="00FE18A8">
        <w:rPr>
          <w:sz w:val="30"/>
          <w:szCs w:val="30"/>
        </w:rPr>
        <w:t>Основные характеристики улично-дорожной сети и показатели дорожного движения.</w:t>
      </w:r>
    </w:p>
    <w:p w:rsidR="0007274E" w:rsidRPr="00FE18A8" w:rsidRDefault="0007274E" w:rsidP="0007274E">
      <w:pPr>
        <w:pStyle w:val="3"/>
        <w:numPr>
          <w:ilvl w:val="0"/>
          <w:numId w:val="1"/>
        </w:numPr>
        <w:tabs>
          <w:tab w:val="clear" w:pos="1656"/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 w:rsidRPr="00FE18A8">
        <w:rPr>
          <w:sz w:val="30"/>
          <w:szCs w:val="30"/>
        </w:rPr>
        <w:t>Железнодорожные переезды. Классификация переездов. Основные требования, предъявляемые к железнодорожным переездам.</w:t>
      </w:r>
    </w:p>
    <w:p w:rsidR="0007274E" w:rsidRPr="00FE18A8" w:rsidRDefault="0007274E" w:rsidP="0007274E">
      <w:pPr>
        <w:pStyle w:val="3"/>
        <w:numPr>
          <w:ilvl w:val="0"/>
          <w:numId w:val="1"/>
        </w:numPr>
        <w:tabs>
          <w:tab w:val="clear" w:pos="1656"/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 w:rsidRPr="00FE18A8">
        <w:rPr>
          <w:sz w:val="30"/>
          <w:szCs w:val="30"/>
        </w:rPr>
        <w:t>Классификация автомобильных дорог и улиц населенных пунктов, их характеристика.</w:t>
      </w:r>
    </w:p>
    <w:p w:rsidR="0007274E" w:rsidRPr="00FE18A8" w:rsidRDefault="0007274E" w:rsidP="0007274E">
      <w:pPr>
        <w:pStyle w:val="3"/>
        <w:numPr>
          <w:ilvl w:val="0"/>
          <w:numId w:val="1"/>
        </w:numPr>
        <w:tabs>
          <w:tab w:val="clear" w:pos="1656"/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 w:rsidRPr="00FE18A8">
        <w:rPr>
          <w:sz w:val="30"/>
          <w:szCs w:val="30"/>
        </w:rPr>
        <w:t>Требования к зимнему содержанию автомобильных дорог и улиц населенных пунктов.</w:t>
      </w:r>
    </w:p>
    <w:p w:rsidR="0007274E" w:rsidRPr="00FE18A8" w:rsidRDefault="0007274E" w:rsidP="0007274E">
      <w:pPr>
        <w:pStyle w:val="3"/>
        <w:numPr>
          <w:ilvl w:val="0"/>
          <w:numId w:val="1"/>
        </w:numPr>
        <w:tabs>
          <w:tab w:val="clear" w:pos="1656"/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 w:rsidRPr="00FE18A8">
        <w:rPr>
          <w:sz w:val="30"/>
          <w:szCs w:val="30"/>
        </w:rPr>
        <w:t xml:space="preserve">Основные параметры и </w:t>
      </w:r>
      <w:r w:rsidRPr="00FE18A8">
        <w:rPr>
          <w:kern w:val="28"/>
          <w:sz w:val="30"/>
          <w:szCs w:val="30"/>
        </w:rPr>
        <w:t>порядок содержания автомобильных дорог и улиц населенных пунктов.</w:t>
      </w:r>
    </w:p>
    <w:p w:rsidR="00C3274E" w:rsidRDefault="0007274E" w:rsidP="0007274E">
      <w:pPr>
        <w:pStyle w:val="3"/>
        <w:numPr>
          <w:ilvl w:val="0"/>
          <w:numId w:val="1"/>
        </w:numPr>
        <w:tabs>
          <w:tab w:val="clear" w:pos="1656"/>
          <w:tab w:val="left" w:pos="1134"/>
        </w:tabs>
        <w:spacing w:after="0"/>
        <w:ind w:left="0" w:firstLine="709"/>
        <w:jc w:val="both"/>
        <w:rPr>
          <w:kern w:val="28"/>
          <w:sz w:val="30"/>
          <w:szCs w:val="30"/>
        </w:rPr>
      </w:pPr>
      <w:hyperlink w:anchor="п7" w:history="1">
        <w:r w:rsidRPr="00FE18A8">
          <w:rPr>
            <w:rStyle w:val="a3"/>
            <w:color w:val="auto"/>
            <w:sz w:val="30"/>
            <w:szCs w:val="30"/>
            <w:u w:val="none"/>
          </w:rPr>
          <w:t>Оценка эксплуатационного состояния и качества, содержания авт</w:t>
        </w:r>
        <w:r w:rsidRPr="00FE18A8">
          <w:rPr>
            <w:rStyle w:val="a3"/>
            <w:color w:val="auto"/>
            <w:sz w:val="30"/>
            <w:szCs w:val="30"/>
            <w:u w:val="none"/>
          </w:rPr>
          <w:t>о</w:t>
        </w:r>
        <w:r w:rsidRPr="00FE18A8">
          <w:rPr>
            <w:rStyle w:val="a3"/>
            <w:color w:val="auto"/>
            <w:sz w:val="30"/>
            <w:szCs w:val="30"/>
            <w:u w:val="none"/>
          </w:rPr>
          <w:t>мобильных дорог</w:t>
        </w:r>
      </w:hyperlink>
      <w:r w:rsidRPr="00FE18A8">
        <w:rPr>
          <w:sz w:val="30"/>
          <w:szCs w:val="30"/>
        </w:rPr>
        <w:t xml:space="preserve"> и улиц населенных пунктов</w:t>
      </w:r>
      <w:r w:rsidRPr="00FE18A8">
        <w:rPr>
          <w:kern w:val="28"/>
          <w:sz w:val="30"/>
          <w:szCs w:val="30"/>
        </w:rPr>
        <w:t>.</w:t>
      </w:r>
    </w:p>
    <w:p w:rsidR="00C3274E" w:rsidRDefault="00C3274E">
      <w:pPr>
        <w:spacing w:after="200" w:line="276" w:lineRule="auto"/>
        <w:rPr>
          <w:kern w:val="28"/>
          <w:sz w:val="30"/>
          <w:szCs w:val="30"/>
        </w:rPr>
      </w:pPr>
      <w:r>
        <w:rPr>
          <w:kern w:val="28"/>
          <w:sz w:val="30"/>
          <w:szCs w:val="30"/>
        </w:rPr>
        <w:br w:type="page"/>
      </w:r>
    </w:p>
    <w:p w:rsidR="00933CE8" w:rsidRPr="00EB47AE" w:rsidRDefault="00933CE8" w:rsidP="00933CE8">
      <w:pPr>
        <w:shd w:val="clear" w:color="auto" w:fill="FFFFFF"/>
        <w:jc w:val="center"/>
        <w:rPr>
          <w:sz w:val="30"/>
          <w:szCs w:val="30"/>
        </w:rPr>
      </w:pPr>
      <w:r w:rsidRPr="00EB47AE">
        <w:rPr>
          <w:sz w:val="30"/>
          <w:szCs w:val="30"/>
        </w:rPr>
        <w:lastRenderedPageBreak/>
        <w:t xml:space="preserve">ПРИМЕРНЫЙ ПЕРЕЧЕНЬ ВОПРОСОВ ДЛЯ ПОДГОТОВКИ К </w:t>
      </w:r>
      <w:r>
        <w:rPr>
          <w:sz w:val="30"/>
          <w:szCs w:val="30"/>
        </w:rPr>
        <w:t>ЭКЗАМЕН</w:t>
      </w:r>
      <w:r w:rsidRPr="00EB47AE">
        <w:rPr>
          <w:sz w:val="30"/>
          <w:szCs w:val="30"/>
        </w:rPr>
        <w:t>У</w:t>
      </w:r>
    </w:p>
    <w:p w:rsidR="00933CE8" w:rsidRPr="00A831C0" w:rsidRDefault="00933CE8" w:rsidP="00933CE8">
      <w:pPr>
        <w:shd w:val="clear" w:color="auto" w:fill="FFFFFF"/>
        <w:jc w:val="center"/>
        <w:rPr>
          <w:sz w:val="16"/>
          <w:szCs w:val="16"/>
        </w:rPr>
      </w:pPr>
    </w:p>
    <w:p w:rsidR="00933CE8" w:rsidRPr="008B34BE" w:rsidRDefault="00933CE8" w:rsidP="00933CE8">
      <w:pPr>
        <w:numPr>
          <w:ilvl w:val="0"/>
          <w:numId w:val="2"/>
        </w:numPr>
        <w:tabs>
          <w:tab w:val="clear" w:pos="1440"/>
          <w:tab w:val="left" w:pos="1080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B34BE">
        <w:rPr>
          <w:sz w:val="30"/>
          <w:szCs w:val="30"/>
        </w:rPr>
        <w:t>Правовые и организационные основы дорожного движения.</w:t>
      </w:r>
    </w:p>
    <w:p w:rsidR="00933CE8" w:rsidRPr="008B34BE" w:rsidRDefault="00933CE8" w:rsidP="00933CE8">
      <w:pPr>
        <w:pStyle w:val="3"/>
        <w:numPr>
          <w:ilvl w:val="0"/>
          <w:numId w:val="2"/>
        </w:numPr>
        <w:tabs>
          <w:tab w:val="clear" w:pos="1440"/>
          <w:tab w:val="left" w:pos="1080"/>
          <w:tab w:val="left" w:pos="1260"/>
        </w:tabs>
        <w:spacing w:after="0"/>
        <w:ind w:left="0" w:firstLine="709"/>
        <w:jc w:val="both"/>
        <w:rPr>
          <w:sz w:val="30"/>
          <w:szCs w:val="30"/>
        </w:rPr>
      </w:pPr>
      <w:r w:rsidRPr="008B34BE">
        <w:rPr>
          <w:kern w:val="28"/>
          <w:sz w:val="30"/>
          <w:szCs w:val="30"/>
        </w:rPr>
        <w:t>Роль и основные задачи ГАИ в системе обеспечения безопасности дорожного движения.</w:t>
      </w:r>
    </w:p>
    <w:p w:rsidR="00933CE8" w:rsidRPr="008B34BE" w:rsidRDefault="00933CE8" w:rsidP="00933CE8">
      <w:pPr>
        <w:numPr>
          <w:ilvl w:val="0"/>
          <w:numId w:val="2"/>
        </w:numPr>
        <w:tabs>
          <w:tab w:val="clear" w:pos="1440"/>
          <w:tab w:val="left" w:pos="1080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B34BE">
        <w:rPr>
          <w:sz w:val="30"/>
          <w:szCs w:val="30"/>
        </w:rPr>
        <w:t>Проблемы обеспечения безопасности дорожного движения.</w:t>
      </w:r>
    </w:p>
    <w:p w:rsidR="00933CE8" w:rsidRPr="008B34BE" w:rsidRDefault="00933CE8" w:rsidP="00933CE8">
      <w:pPr>
        <w:numPr>
          <w:ilvl w:val="0"/>
          <w:numId w:val="2"/>
        </w:numPr>
        <w:tabs>
          <w:tab w:val="clear" w:pos="1440"/>
          <w:tab w:val="left" w:pos="1080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B34BE">
        <w:rPr>
          <w:sz w:val="30"/>
          <w:szCs w:val="30"/>
        </w:rPr>
        <w:t xml:space="preserve">Формы и методы проведения </w:t>
      </w:r>
      <w:proofErr w:type="spellStart"/>
      <w:r w:rsidRPr="008B34BE">
        <w:rPr>
          <w:sz w:val="30"/>
          <w:szCs w:val="30"/>
        </w:rPr>
        <w:t>воспитательно</w:t>
      </w:r>
      <w:proofErr w:type="spellEnd"/>
      <w:r w:rsidRPr="008B34BE">
        <w:rPr>
          <w:sz w:val="30"/>
          <w:szCs w:val="30"/>
        </w:rPr>
        <w:t>-профилактической работы с участниками дорожного движения.</w:t>
      </w:r>
    </w:p>
    <w:p w:rsidR="00933CE8" w:rsidRPr="008B34BE" w:rsidRDefault="00933CE8" w:rsidP="00933CE8">
      <w:pPr>
        <w:pStyle w:val="3"/>
        <w:numPr>
          <w:ilvl w:val="0"/>
          <w:numId w:val="2"/>
        </w:numPr>
        <w:tabs>
          <w:tab w:val="left" w:pos="1080"/>
          <w:tab w:val="left" w:pos="1140"/>
        </w:tabs>
        <w:spacing w:after="0"/>
        <w:ind w:left="0" w:firstLine="709"/>
        <w:jc w:val="both"/>
        <w:rPr>
          <w:kern w:val="28"/>
          <w:sz w:val="30"/>
          <w:szCs w:val="30"/>
        </w:rPr>
      </w:pPr>
      <w:r w:rsidRPr="008B34BE">
        <w:rPr>
          <w:bCs/>
          <w:sz w:val="30"/>
          <w:szCs w:val="30"/>
        </w:rPr>
        <w:t>Взаимодействие подразделений ГАИ со средствами массовой информации.</w:t>
      </w:r>
    </w:p>
    <w:p w:rsidR="00933CE8" w:rsidRPr="008B34BE" w:rsidRDefault="00933CE8" w:rsidP="00933CE8">
      <w:pPr>
        <w:pStyle w:val="3"/>
        <w:numPr>
          <w:ilvl w:val="0"/>
          <w:numId w:val="2"/>
        </w:numPr>
        <w:tabs>
          <w:tab w:val="clear" w:pos="1440"/>
          <w:tab w:val="left" w:pos="1080"/>
          <w:tab w:val="left" w:pos="1260"/>
        </w:tabs>
        <w:spacing w:after="0"/>
        <w:ind w:left="0" w:firstLine="709"/>
        <w:jc w:val="both"/>
        <w:rPr>
          <w:kern w:val="28"/>
          <w:sz w:val="30"/>
          <w:szCs w:val="30"/>
        </w:rPr>
      </w:pPr>
      <w:r w:rsidRPr="008B34BE">
        <w:rPr>
          <w:kern w:val="28"/>
          <w:sz w:val="30"/>
          <w:szCs w:val="30"/>
        </w:rPr>
        <w:t xml:space="preserve">Задачи и функции органов внутренних дел по предупреждению и пресечению нарушений </w:t>
      </w:r>
      <w:r w:rsidRPr="008B34BE">
        <w:rPr>
          <w:sz w:val="30"/>
          <w:szCs w:val="30"/>
        </w:rPr>
        <w:t>против безопасности движения и эксплуатации транспорта</w:t>
      </w:r>
      <w:r w:rsidRPr="008B34BE">
        <w:rPr>
          <w:kern w:val="28"/>
          <w:sz w:val="30"/>
          <w:szCs w:val="30"/>
        </w:rPr>
        <w:t>.</w:t>
      </w:r>
    </w:p>
    <w:p w:rsidR="00933CE8" w:rsidRPr="008B34BE" w:rsidRDefault="00933CE8" w:rsidP="00933CE8">
      <w:pPr>
        <w:pStyle w:val="3"/>
        <w:numPr>
          <w:ilvl w:val="0"/>
          <w:numId w:val="2"/>
        </w:numPr>
        <w:tabs>
          <w:tab w:val="clear" w:pos="1440"/>
          <w:tab w:val="left" w:pos="1080"/>
          <w:tab w:val="left" w:pos="1260"/>
        </w:tabs>
        <w:spacing w:after="0"/>
        <w:ind w:left="0" w:firstLine="709"/>
        <w:jc w:val="both"/>
        <w:rPr>
          <w:kern w:val="28"/>
          <w:sz w:val="30"/>
          <w:szCs w:val="30"/>
        </w:rPr>
      </w:pPr>
      <w:r w:rsidRPr="008B34BE">
        <w:rPr>
          <w:kern w:val="28"/>
          <w:sz w:val="30"/>
          <w:szCs w:val="30"/>
        </w:rPr>
        <w:t xml:space="preserve">Правовая база, регламентирующая деятельность органов внутренних дел по борьбе с нарушениями </w:t>
      </w:r>
      <w:r w:rsidRPr="008B34BE">
        <w:rPr>
          <w:sz w:val="30"/>
          <w:szCs w:val="30"/>
        </w:rPr>
        <w:t>против безопасности движения и эксплуатации транспорта</w:t>
      </w:r>
      <w:r w:rsidRPr="008B34BE">
        <w:rPr>
          <w:kern w:val="28"/>
          <w:sz w:val="30"/>
          <w:szCs w:val="30"/>
        </w:rPr>
        <w:t xml:space="preserve">. </w:t>
      </w:r>
    </w:p>
    <w:p w:rsidR="00933CE8" w:rsidRPr="008B34BE" w:rsidRDefault="00933CE8" w:rsidP="00933CE8">
      <w:pPr>
        <w:numPr>
          <w:ilvl w:val="0"/>
          <w:numId w:val="2"/>
        </w:numPr>
        <w:tabs>
          <w:tab w:val="clear" w:pos="1440"/>
          <w:tab w:val="left" w:pos="1080"/>
          <w:tab w:val="left" w:pos="1260"/>
        </w:tabs>
        <w:ind w:left="0" w:firstLine="709"/>
        <w:jc w:val="both"/>
        <w:rPr>
          <w:sz w:val="30"/>
          <w:szCs w:val="30"/>
        </w:rPr>
      </w:pPr>
      <w:r w:rsidRPr="008B34BE">
        <w:rPr>
          <w:sz w:val="30"/>
          <w:szCs w:val="30"/>
        </w:rPr>
        <w:t>Порядок производства по делам об административных правонарушениях против безопасности движения и эксплуатации транспорта.</w:t>
      </w:r>
    </w:p>
    <w:p w:rsidR="00933CE8" w:rsidRPr="008B34BE" w:rsidRDefault="00933CE8" w:rsidP="00933CE8">
      <w:pPr>
        <w:pStyle w:val="3"/>
        <w:numPr>
          <w:ilvl w:val="0"/>
          <w:numId w:val="2"/>
        </w:numPr>
        <w:tabs>
          <w:tab w:val="left" w:pos="1080"/>
          <w:tab w:val="left" w:pos="1134"/>
        </w:tabs>
        <w:spacing w:after="0"/>
        <w:ind w:left="0" w:firstLine="709"/>
        <w:jc w:val="both"/>
        <w:rPr>
          <w:kern w:val="28"/>
          <w:sz w:val="30"/>
          <w:szCs w:val="30"/>
        </w:rPr>
      </w:pPr>
      <w:r w:rsidRPr="008B34BE">
        <w:rPr>
          <w:sz w:val="30"/>
          <w:szCs w:val="30"/>
        </w:rPr>
        <w:t>Условия наступления административной ответственности и наложения административных взысканий.</w:t>
      </w:r>
    </w:p>
    <w:p w:rsidR="00933CE8" w:rsidRPr="008B34BE" w:rsidRDefault="00933CE8" w:rsidP="00933CE8">
      <w:pPr>
        <w:pStyle w:val="3"/>
        <w:numPr>
          <w:ilvl w:val="0"/>
          <w:numId w:val="2"/>
        </w:numPr>
        <w:tabs>
          <w:tab w:val="clear" w:pos="1440"/>
          <w:tab w:val="left" w:pos="1080"/>
          <w:tab w:val="left" w:pos="1260"/>
        </w:tabs>
        <w:spacing w:after="0"/>
        <w:ind w:left="0" w:firstLine="709"/>
        <w:jc w:val="both"/>
        <w:rPr>
          <w:sz w:val="30"/>
          <w:szCs w:val="30"/>
        </w:rPr>
      </w:pPr>
      <w:r w:rsidRPr="008B34BE">
        <w:rPr>
          <w:sz w:val="30"/>
          <w:szCs w:val="30"/>
        </w:rPr>
        <w:t>Социально-экономические и экологические последствия автомобилизации.</w:t>
      </w:r>
    </w:p>
    <w:p w:rsidR="00933CE8" w:rsidRPr="008B34BE" w:rsidRDefault="00933CE8" w:rsidP="00933CE8">
      <w:pPr>
        <w:numPr>
          <w:ilvl w:val="0"/>
          <w:numId w:val="2"/>
        </w:numPr>
        <w:tabs>
          <w:tab w:val="clear" w:pos="1440"/>
          <w:tab w:val="left" w:pos="1080"/>
          <w:tab w:val="left" w:pos="1260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ДТП</w:t>
      </w:r>
      <w:r w:rsidRPr="008B34BE">
        <w:rPr>
          <w:sz w:val="30"/>
          <w:szCs w:val="30"/>
        </w:rPr>
        <w:t>. Виды и причины их возникновения.</w:t>
      </w:r>
    </w:p>
    <w:p w:rsidR="00933CE8" w:rsidRPr="008B34BE" w:rsidRDefault="00933CE8" w:rsidP="00933CE8">
      <w:pPr>
        <w:numPr>
          <w:ilvl w:val="0"/>
          <w:numId w:val="2"/>
        </w:numPr>
        <w:tabs>
          <w:tab w:val="clear" w:pos="1440"/>
          <w:tab w:val="left" w:pos="1080"/>
          <w:tab w:val="left" w:pos="1260"/>
        </w:tabs>
        <w:ind w:left="0" w:firstLine="709"/>
        <w:jc w:val="both"/>
        <w:rPr>
          <w:sz w:val="30"/>
          <w:szCs w:val="30"/>
        </w:rPr>
      </w:pPr>
      <w:r w:rsidRPr="008B34BE">
        <w:rPr>
          <w:sz w:val="30"/>
          <w:szCs w:val="30"/>
        </w:rPr>
        <w:t xml:space="preserve">Организация работы Госавтоинспекции по ведению учета </w:t>
      </w:r>
      <w:r>
        <w:rPr>
          <w:sz w:val="30"/>
          <w:szCs w:val="30"/>
        </w:rPr>
        <w:t>ДТП</w:t>
      </w:r>
      <w:r w:rsidRPr="008B34BE">
        <w:rPr>
          <w:sz w:val="30"/>
          <w:szCs w:val="30"/>
        </w:rPr>
        <w:t>.</w:t>
      </w:r>
    </w:p>
    <w:p w:rsidR="00933CE8" w:rsidRPr="008B34BE" w:rsidRDefault="00933CE8" w:rsidP="00933CE8">
      <w:pPr>
        <w:pStyle w:val="a4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bCs/>
          <w:sz w:val="30"/>
          <w:szCs w:val="30"/>
        </w:rPr>
      </w:pPr>
      <w:r w:rsidRPr="008B34BE">
        <w:rPr>
          <w:bCs/>
          <w:sz w:val="30"/>
          <w:szCs w:val="30"/>
        </w:rPr>
        <w:t>Прогнозирование аварийности. Проведение мероприятий по снижению аварийности на обслуживаемой территории.</w:t>
      </w:r>
    </w:p>
    <w:p w:rsidR="00933CE8" w:rsidRPr="008B34BE" w:rsidRDefault="00933CE8" w:rsidP="00933CE8">
      <w:pPr>
        <w:pStyle w:val="a4"/>
        <w:widowControl w:val="0"/>
        <w:numPr>
          <w:ilvl w:val="0"/>
          <w:numId w:val="2"/>
        </w:numPr>
        <w:tabs>
          <w:tab w:val="left" w:pos="969"/>
          <w:tab w:val="left" w:pos="1080"/>
        </w:tabs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8B34BE">
        <w:rPr>
          <w:sz w:val="30"/>
          <w:szCs w:val="30"/>
        </w:rPr>
        <w:t>Выявление участков концентрации дорожно-транспортных происшествий на автомобильных дорогах.</w:t>
      </w:r>
    </w:p>
    <w:p w:rsidR="00933CE8" w:rsidRPr="008B34BE" w:rsidRDefault="00933CE8" w:rsidP="00933CE8">
      <w:pPr>
        <w:pStyle w:val="3"/>
        <w:numPr>
          <w:ilvl w:val="0"/>
          <w:numId w:val="2"/>
        </w:numPr>
        <w:tabs>
          <w:tab w:val="clear" w:pos="1440"/>
          <w:tab w:val="left" w:pos="1080"/>
          <w:tab w:val="left" w:pos="1260"/>
        </w:tabs>
        <w:spacing w:after="0"/>
        <w:ind w:left="0" w:firstLine="709"/>
        <w:jc w:val="both"/>
        <w:rPr>
          <w:sz w:val="30"/>
          <w:szCs w:val="30"/>
        </w:rPr>
      </w:pPr>
      <w:r w:rsidRPr="008B34BE">
        <w:rPr>
          <w:sz w:val="30"/>
          <w:szCs w:val="30"/>
        </w:rPr>
        <w:t>Экономические, экологические, аварийные и социальные потери в дорожном движении. Причины и источники их возникновения.</w:t>
      </w:r>
    </w:p>
    <w:p w:rsidR="00933CE8" w:rsidRPr="008B34BE" w:rsidRDefault="00933CE8" w:rsidP="00933CE8">
      <w:pPr>
        <w:pStyle w:val="a4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30"/>
          <w:szCs w:val="30"/>
        </w:rPr>
      </w:pPr>
      <w:r w:rsidRPr="008B34BE">
        <w:rPr>
          <w:sz w:val="30"/>
          <w:szCs w:val="30"/>
        </w:rPr>
        <w:t>Снижение влияния транспортных средств на экологию. Перспективные пути развития автомобильной промышленности.</w:t>
      </w:r>
    </w:p>
    <w:p w:rsidR="00933CE8" w:rsidRPr="008B34BE" w:rsidRDefault="00933CE8" w:rsidP="00933CE8">
      <w:pPr>
        <w:pStyle w:val="3"/>
        <w:numPr>
          <w:ilvl w:val="0"/>
          <w:numId w:val="2"/>
        </w:numPr>
        <w:tabs>
          <w:tab w:val="clear" w:pos="1440"/>
          <w:tab w:val="left" w:pos="1080"/>
          <w:tab w:val="left" w:pos="1260"/>
        </w:tabs>
        <w:spacing w:after="0"/>
        <w:ind w:left="0" w:firstLine="709"/>
        <w:jc w:val="both"/>
        <w:rPr>
          <w:sz w:val="30"/>
          <w:szCs w:val="30"/>
        </w:rPr>
      </w:pPr>
      <w:r w:rsidRPr="008B34BE">
        <w:rPr>
          <w:sz w:val="30"/>
          <w:szCs w:val="30"/>
        </w:rPr>
        <w:t>Параметры, характеризующие дорожное движение.</w:t>
      </w:r>
    </w:p>
    <w:p w:rsidR="00933CE8" w:rsidRPr="008B34BE" w:rsidRDefault="00933CE8" w:rsidP="00933CE8">
      <w:pPr>
        <w:pStyle w:val="3"/>
        <w:numPr>
          <w:ilvl w:val="0"/>
          <w:numId w:val="2"/>
        </w:numPr>
        <w:tabs>
          <w:tab w:val="clear" w:pos="1440"/>
          <w:tab w:val="left" w:pos="1080"/>
          <w:tab w:val="left" w:pos="1260"/>
        </w:tabs>
        <w:spacing w:after="0"/>
        <w:ind w:left="0" w:firstLine="709"/>
        <w:jc w:val="both"/>
        <w:rPr>
          <w:sz w:val="30"/>
          <w:szCs w:val="30"/>
        </w:rPr>
      </w:pPr>
      <w:r w:rsidRPr="008B34BE">
        <w:rPr>
          <w:sz w:val="30"/>
          <w:szCs w:val="30"/>
        </w:rPr>
        <w:t>Принципы организации дорожного движения и автомобильных стоянок.</w:t>
      </w:r>
    </w:p>
    <w:p w:rsidR="00933CE8" w:rsidRPr="008B34BE" w:rsidRDefault="00933CE8" w:rsidP="00933CE8">
      <w:pPr>
        <w:numPr>
          <w:ilvl w:val="0"/>
          <w:numId w:val="2"/>
        </w:numPr>
        <w:tabs>
          <w:tab w:val="clear" w:pos="1440"/>
          <w:tab w:val="left" w:pos="1080"/>
          <w:tab w:val="left" w:pos="1260"/>
        </w:tabs>
        <w:ind w:left="0" w:firstLine="709"/>
        <w:jc w:val="both"/>
        <w:rPr>
          <w:kern w:val="28"/>
          <w:sz w:val="30"/>
          <w:szCs w:val="30"/>
        </w:rPr>
      </w:pPr>
      <w:r w:rsidRPr="008B34BE">
        <w:rPr>
          <w:sz w:val="30"/>
          <w:szCs w:val="30"/>
        </w:rPr>
        <w:t xml:space="preserve">Технические средства организации дорожного движения. </w:t>
      </w:r>
      <w:r w:rsidRPr="008B34BE">
        <w:rPr>
          <w:kern w:val="28"/>
          <w:sz w:val="30"/>
          <w:szCs w:val="30"/>
        </w:rPr>
        <w:t>Виды и область применения.</w:t>
      </w:r>
    </w:p>
    <w:p w:rsidR="00933CE8" w:rsidRPr="008B34BE" w:rsidRDefault="00933CE8" w:rsidP="00933CE8">
      <w:pPr>
        <w:pStyle w:val="3"/>
        <w:numPr>
          <w:ilvl w:val="0"/>
          <w:numId w:val="2"/>
        </w:numPr>
        <w:tabs>
          <w:tab w:val="clear" w:pos="1440"/>
          <w:tab w:val="left" w:pos="1080"/>
          <w:tab w:val="left" w:pos="1260"/>
        </w:tabs>
        <w:spacing w:after="0"/>
        <w:ind w:left="0" w:firstLine="709"/>
        <w:jc w:val="both"/>
        <w:rPr>
          <w:kern w:val="28"/>
          <w:sz w:val="30"/>
          <w:szCs w:val="30"/>
        </w:rPr>
      </w:pPr>
      <w:r w:rsidRPr="008B34BE">
        <w:rPr>
          <w:kern w:val="28"/>
          <w:sz w:val="30"/>
          <w:szCs w:val="30"/>
        </w:rPr>
        <w:t>Системы и средства автоматизированного управления дорожным движением.</w:t>
      </w:r>
    </w:p>
    <w:p w:rsidR="00933CE8" w:rsidRPr="008B34BE" w:rsidRDefault="00933CE8" w:rsidP="00933CE8">
      <w:pPr>
        <w:pStyle w:val="3"/>
        <w:numPr>
          <w:ilvl w:val="0"/>
          <w:numId w:val="2"/>
        </w:numPr>
        <w:tabs>
          <w:tab w:val="clear" w:pos="1440"/>
          <w:tab w:val="left" w:pos="1080"/>
          <w:tab w:val="left" w:pos="1260"/>
        </w:tabs>
        <w:spacing w:after="0"/>
        <w:ind w:left="0" w:firstLine="709"/>
        <w:jc w:val="both"/>
        <w:rPr>
          <w:kern w:val="28"/>
          <w:sz w:val="30"/>
          <w:szCs w:val="30"/>
        </w:rPr>
      </w:pPr>
      <w:r w:rsidRPr="008B34BE">
        <w:rPr>
          <w:kern w:val="28"/>
          <w:sz w:val="30"/>
          <w:szCs w:val="30"/>
        </w:rPr>
        <w:lastRenderedPageBreak/>
        <w:t>Технические средства светофорного регулирования. Критерии ввода светофорной сигнализации.</w:t>
      </w:r>
    </w:p>
    <w:p w:rsidR="00933CE8" w:rsidRPr="008B34BE" w:rsidRDefault="00933CE8" w:rsidP="00933CE8">
      <w:pPr>
        <w:pStyle w:val="3"/>
        <w:numPr>
          <w:ilvl w:val="0"/>
          <w:numId w:val="2"/>
        </w:numPr>
        <w:tabs>
          <w:tab w:val="clear" w:pos="1440"/>
          <w:tab w:val="left" w:pos="1080"/>
          <w:tab w:val="left" w:pos="1260"/>
        </w:tabs>
        <w:spacing w:after="0"/>
        <w:ind w:left="0" w:firstLine="709"/>
        <w:jc w:val="both"/>
        <w:rPr>
          <w:kern w:val="28"/>
          <w:sz w:val="30"/>
          <w:szCs w:val="30"/>
        </w:rPr>
      </w:pPr>
      <w:r w:rsidRPr="008B34BE">
        <w:rPr>
          <w:spacing w:val="-6"/>
          <w:sz w:val="30"/>
          <w:szCs w:val="30"/>
        </w:rPr>
        <w:t>Дополнительное оборудование, применяемое с дорожными светофорами и их назначение.</w:t>
      </w:r>
    </w:p>
    <w:p w:rsidR="00933CE8" w:rsidRPr="008B34BE" w:rsidRDefault="00933CE8" w:rsidP="00933CE8">
      <w:pPr>
        <w:numPr>
          <w:ilvl w:val="0"/>
          <w:numId w:val="2"/>
        </w:numPr>
        <w:tabs>
          <w:tab w:val="clear" w:pos="1440"/>
          <w:tab w:val="left" w:pos="1080"/>
          <w:tab w:val="left" w:pos="1260"/>
        </w:tabs>
        <w:ind w:left="0" w:firstLine="709"/>
        <w:jc w:val="both"/>
        <w:rPr>
          <w:sz w:val="30"/>
          <w:szCs w:val="30"/>
        </w:rPr>
      </w:pPr>
      <w:r w:rsidRPr="008B34BE">
        <w:rPr>
          <w:sz w:val="30"/>
          <w:szCs w:val="30"/>
        </w:rPr>
        <w:t>Дорожные знаки. Назначение и общие технические требования к дорожным знакам.</w:t>
      </w:r>
    </w:p>
    <w:p w:rsidR="00933CE8" w:rsidRPr="008B34BE" w:rsidRDefault="00933CE8" w:rsidP="00933CE8">
      <w:pPr>
        <w:numPr>
          <w:ilvl w:val="0"/>
          <w:numId w:val="2"/>
        </w:numPr>
        <w:tabs>
          <w:tab w:val="clear" w:pos="1440"/>
          <w:tab w:val="left" w:pos="1080"/>
          <w:tab w:val="left" w:pos="1260"/>
        </w:tabs>
        <w:ind w:left="0" w:firstLine="709"/>
        <w:jc w:val="both"/>
        <w:rPr>
          <w:sz w:val="30"/>
          <w:szCs w:val="30"/>
        </w:rPr>
      </w:pPr>
      <w:r w:rsidRPr="008B34BE">
        <w:rPr>
          <w:sz w:val="30"/>
          <w:szCs w:val="30"/>
        </w:rPr>
        <w:t>Классификация и характеристика дорожных знаков. Знаки индивидуального проектирования и</w:t>
      </w:r>
      <w:r w:rsidRPr="008B34BE">
        <w:rPr>
          <w:snapToGrid w:val="0"/>
          <w:sz w:val="30"/>
          <w:szCs w:val="30"/>
        </w:rPr>
        <w:t xml:space="preserve"> переменной информации</w:t>
      </w:r>
    </w:p>
    <w:p w:rsidR="00933CE8" w:rsidRPr="008B34BE" w:rsidRDefault="00933CE8" w:rsidP="00933CE8">
      <w:pPr>
        <w:pStyle w:val="3"/>
        <w:numPr>
          <w:ilvl w:val="0"/>
          <w:numId w:val="2"/>
        </w:numPr>
        <w:tabs>
          <w:tab w:val="clear" w:pos="1440"/>
          <w:tab w:val="left" w:pos="1080"/>
          <w:tab w:val="left" w:pos="1260"/>
        </w:tabs>
        <w:spacing w:after="0"/>
        <w:ind w:left="0" w:firstLine="709"/>
        <w:jc w:val="both"/>
        <w:rPr>
          <w:sz w:val="30"/>
          <w:szCs w:val="30"/>
        </w:rPr>
      </w:pPr>
      <w:r w:rsidRPr="008B34BE">
        <w:rPr>
          <w:sz w:val="30"/>
          <w:szCs w:val="30"/>
        </w:rPr>
        <w:t>Дорожная разметка. Назначение, классификация и область применения.</w:t>
      </w:r>
    </w:p>
    <w:p w:rsidR="00933CE8" w:rsidRPr="008B34BE" w:rsidRDefault="00933CE8" w:rsidP="00933CE8">
      <w:pPr>
        <w:pStyle w:val="3"/>
        <w:numPr>
          <w:ilvl w:val="0"/>
          <w:numId w:val="2"/>
        </w:numPr>
        <w:tabs>
          <w:tab w:val="clear" w:pos="1440"/>
          <w:tab w:val="left" w:pos="1080"/>
          <w:tab w:val="left" w:pos="1260"/>
        </w:tabs>
        <w:spacing w:after="0"/>
        <w:ind w:left="0" w:firstLine="709"/>
        <w:jc w:val="both"/>
        <w:rPr>
          <w:sz w:val="30"/>
          <w:szCs w:val="30"/>
        </w:rPr>
      </w:pPr>
      <w:r w:rsidRPr="008B34BE">
        <w:rPr>
          <w:sz w:val="30"/>
          <w:szCs w:val="30"/>
        </w:rPr>
        <w:t>Дорожные ограждения, направляющие и защитные устройства. Область применения.</w:t>
      </w:r>
    </w:p>
    <w:p w:rsidR="00933CE8" w:rsidRPr="008B34BE" w:rsidRDefault="00933CE8" w:rsidP="00933CE8">
      <w:pPr>
        <w:pStyle w:val="3"/>
        <w:numPr>
          <w:ilvl w:val="0"/>
          <w:numId w:val="2"/>
        </w:numPr>
        <w:tabs>
          <w:tab w:val="clear" w:pos="1440"/>
          <w:tab w:val="left" w:pos="1080"/>
          <w:tab w:val="left" w:pos="1260"/>
        </w:tabs>
        <w:spacing w:after="0"/>
        <w:ind w:left="0" w:firstLine="709"/>
        <w:jc w:val="both"/>
        <w:rPr>
          <w:sz w:val="30"/>
          <w:szCs w:val="30"/>
        </w:rPr>
      </w:pPr>
      <w:r w:rsidRPr="008B34BE">
        <w:rPr>
          <w:sz w:val="30"/>
          <w:szCs w:val="30"/>
        </w:rPr>
        <w:t>Классификация и выбор места установки дорожных ограждений.</w:t>
      </w:r>
    </w:p>
    <w:p w:rsidR="00933CE8" w:rsidRPr="008B34BE" w:rsidRDefault="00933CE8" w:rsidP="00933CE8">
      <w:pPr>
        <w:pStyle w:val="3"/>
        <w:numPr>
          <w:ilvl w:val="0"/>
          <w:numId w:val="2"/>
        </w:numPr>
        <w:tabs>
          <w:tab w:val="clear" w:pos="1440"/>
          <w:tab w:val="left" w:pos="1080"/>
          <w:tab w:val="left" w:pos="1260"/>
        </w:tabs>
        <w:spacing w:after="0"/>
        <w:ind w:left="0" w:firstLine="709"/>
        <w:jc w:val="both"/>
        <w:rPr>
          <w:sz w:val="30"/>
          <w:szCs w:val="30"/>
        </w:rPr>
      </w:pPr>
      <w:r w:rsidRPr="008B34BE">
        <w:rPr>
          <w:sz w:val="30"/>
          <w:szCs w:val="30"/>
        </w:rPr>
        <w:t>Правила применения дорожных ограждений для транспортных средств и пешеходов.</w:t>
      </w:r>
    </w:p>
    <w:p w:rsidR="00933CE8" w:rsidRPr="008B34BE" w:rsidRDefault="00933CE8" w:rsidP="00933CE8">
      <w:pPr>
        <w:pStyle w:val="3"/>
        <w:numPr>
          <w:ilvl w:val="0"/>
          <w:numId w:val="2"/>
        </w:numPr>
        <w:tabs>
          <w:tab w:val="clear" w:pos="1440"/>
          <w:tab w:val="left" w:pos="1080"/>
          <w:tab w:val="left" w:pos="1260"/>
        </w:tabs>
        <w:spacing w:after="0"/>
        <w:ind w:left="0" w:firstLine="709"/>
        <w:jc w:val="both"/>
        <w:rPr>
          <w:sz w:val="30"/>
          <w:szCs w:val="30"/>
        </w:rPr>
      </w:pPr>
      <w:r w:rsidRPr="008B34BE">
        <w:rPr>
          <w:sz w:val="30"/>
          <w:szCs w:val="30"/>
        </w:rPr>
        <w:t>Транспортный поток и его характеристики.</w:t>
      </w:r>
    </w:p>
    <w:p w:rsidR="00933CE8" w:rsidRPr="008B34BE" w:rsidRDefault="00933CE8" w:rsidP="00933CE8">
      <w:pPr>
        <w:numPr>
          <w:ilvl w:val="0"/>
          <w:numId w:val="2"/>
        </w:numPr>
        <w:tabs>
          <w:tab w:val="clear" w:pos="1440"/>
          <w:tab w:val="left" w:pos="1080"/>
          <w:tab w:val="left" w:pos="1260"/>
          <w:tab w:val="left" w:leader="dot" w:pos="8860"/>
        </w:tabs>
        <w:ind w:left="0" w:firstLine="709"/>
        <w:jc w:val="both"/>
        <w:rPr>
          <w:sz w:val="30"/>
          <w:szCs w:val="30"/>
        </w:rPr>
      </w:pPr>
      <w:r w:rsidRPr="008B34BE">
        <w:rPr>
          <w:sz w:val="30"/>
          <w:szCs w:val="30"/>
        </w:rPr>
        <w:t>Состояние, состав, скорость и плотность транспортного потока. Зависимости между параметрами транспортного потока.</w:t>
      </w:r>
    </w:p>
    <w:p w:rsidR="00933CE8" w:rsidRPr="008B34BE" w:rsidRDefault="00933CE8" w:rsidP="00933CE8">
      <w:pPr>
        <w:pStyle w:val="3"/>
        <w:numPr>
          <w:ilvl w:val="0"/>
          <w:numId w:val="2"/>
        </w:numPr>
        <w:tabs>
          <w:tab w:val="clear" w:pos="1440"/>
          <w:tab w:val="left" w:pos="1080"/>
          <w:tab w:val="left" w:pos="1260"/>
        </w:tabs>
        <w:spacing w:after="0"/>
        <w:ind w:left="0" w:firstLine="709"/>
        <w:jc w:val="both"/>
        <w:rPr>
          <w:sz w:val="30"/>
          <w:szCs w:val="30"/>
        </w:rPr>
      </w:pPr>
      <w:r w:rsidRPr="008B34BE">
        <w:rPr>
          <w:sz w:val="30"/>
          <w:szCs w:val="30"/>
        </w:rPr>
        <w:t>Пересечения улиц и дорог. Основные требования.</w:t>
      </w:r>
    </w:p>
    <w:p w:rsidR="00933CE8" w:rsidRPr="008B34BE" w:rsidRDefault="00933CE8" w:rsidP="00933CE8">
      <w:pPr>
        <w:pStyle w:val="3"/>
        <w:numPr>
          <w:ilvl w:val="0"/>
          <w:numId w:val="2"/>
        </w:numPr>
        <w:tabs>
          <w:tab w:val="clear" w:pos="1440"/>
          <w:tab w:val="left" w:pos="1080"/>
          <w:tab w:val="left" w:pos="1260"/>
        </w:tabs>
        <w:spacing w:after="0"/>
        <w:ind w:left="0" w:firstLine="709"/>
        <w:jc w:val="both"/>
        <w:rPr>
          <w:sz w:val="30"/>
          <w:szCs w:val="30"/>
        </w:rPr>
      </w:pPr>
      <w:r w:rsidRPr="008B34BE">
        <w:rPr>
          <w:sz w:val="30"/>
          <w:szCs w:val="30"/>
        </w:rPr>
        <w:t>Дорожно-транспортные узлы и искусственные сооружения. Пересечения с инженерными коммуникациями.</w:t>
      </w:r>
    </w:p>
    <w:p w:rsidR="00933CE8" w:rsidRPr="008B34BE" w:rsidRDefault="00933CE8" w:rsidP="00933CE8">
      <w:pPr>
        <w:pStyle w:val="3"/>
        <w:numPr>
          <w:ilvl w:val="0"/>
          <w:numId w:val="2"/>
        </w:numPr>
        <w:tabs>
          <w:tab w:val="clear" w:pos="1440"/>
          <w:tab w:val="left" w:pos="1080"/>
          <w:tab w:val="left" w:pos="1260"/>
        </w:tabs>
        <w:spacing w:after="0"/>
        <w:ind w:left="0" w:firstLine="709"/>
        <w:jc w:val="both"/>
        <w:rPr>
          <w:sz w:val="30"/>
          <w:szCs w:val="30"/>
        </w:rPr>
      </w:pPr>
      <w:r w:rsidRPr="008B34BE">
        <w:rPr>
          <w:sz w:val="30"/>
          <w:szCs w:val="30"/>
        </w:rPr>
        <w:t>Организация движения пешеходов. Тротуары, пешеходные улицы и дорожки.</w:t>
      </w:r>
    </w:p>
    <w:p w:rsidR="00933CE8" w:rsidRPr="008B34BE" w:rsidRDefault="00933CE8" w:rsidP="00933CE8">
      <w:pPr>
        <w:pStyle w:val="3"/>
        <w:numPr>
          <w:ilvl w:val="0"/>
          <w:numId w:val="2"/>
        </w:numPr>
        <w:tabs>
          <w:tab w:val="clear" w:pos="1440"/>
          <w:tab w:val="left" w:pos="1080"/>
          <w:tab w:val="left" w:pos="1260"/>
        </w:tabs>
        <w:spacing w:after="0"/>
        <w:ind w:left="0" w:firstLine="709"/>
        <w:jc w:val="both"/>
        <w:rPr>
          <w:kern w:val="28"/>
          <w:sz w:val="30"/>
          <w:szCs w:val="30"/>
        </w:rPr>
      </w:pPr>
      <w:r w:rsidRPr="008B34BE">
        <w:rPr>
          <w:sz w:val="30"/>
          <w:szCs w:val="30"/>
        </w:rPr>
        <w:t>Основные характеристики улично-дорожной сети и показатели дорожного движения.</w:t>
      </w:r>
    </w:p>
    <w:p w:rsidR="00933CE8" w:rsidRPr="008B34BE" w:rsidRDefault="00933CE8" w:rsidP="00933CE8">
      <w:pPr>
        <w:pStyle w:val="3"/>
        <w:numPr>
          <w:ilvl w:val="0"/>
          <w:numId w:val="2"/>
        </w:numPr>
        <w:tabs>
          <w:tab w:val="clear" w:pos="1440"/>
          <w:tab w:val="left" w:pos="1080"/>
          <w:tab w:val="left" w:pos="1260"/>
        </w:tabs>
        <w:spacing w:after="0"/>
        <w:ind w:left="0" w:firstLine="709"/>
        <w:jc w:val="both"/>
        <w:rPr>
          <w:sz w:val="30"/>
          <w:szCs w:val="30"/>
        </w:rPr>
      </w:pPr>
      <w:r w:rsidRPr="008B34BE">
        <w:rPr>
          <w:sz w:val="30"/>
          <w:szCs w:val="30"/>
        </w:rPr>
        <w:t>Железнодорожные переезды. Классификация переездов. Основные требования, предъявляемые к железнодорожным переездам.</w:t>
      </w:r>
    </w:p>
    <w:p w:rsidR="00933CE8" w:rsidRPr="008B34BE" w:rsidRDefault="00933CE8" w:rsidP="00933CE8">
      <w:pPr>
        <w:pStyle w:val="3"/>
        <w:numPr>
          <w:ilvl w:val="0"/>
          <w:numId w:val="2"/>
        </w:numPr>
        <w:tabs>
          <w:tab w:val="clear" w:pos="1440"/>
          <w:tab w:val="left" w:pos="1080"/>
          <w:tab w:val="left" w:pos="1260"/>
        </w:tabs>
        <w:spacing w:after="0"/>
        <w:ind w:left="0" w:firstLine="709"/>
        <w:jc w:val="both"/>
        <w:rPr>
          <w:sz w:val="30"/>
          <w:szCs w:val="30"/>
        </w:rPr>
      </w:pPr>
      <w:r w:rsidRPr="008B34BE">
        <w:rPr>
          <w:sz w:val="30"/>
          <w:szCs w:val="30"/>
        </w:rPr>
        <w:t>Классификация автомобильных дорог и улиц населенных пунктов, их характеристика.</w:t>
      </w:r>
    </w:p>
    <w:p w:rsidR="00933CE8" w:rsidRPr="008B34BE" w:rsidRDefault="00933CE8" w:rsidP="00933CE8">
      <w:pPr>
        <w:pStyle w:val="3"/>
        <w:numPr>
          <w:ilvl w:val="0"/>
          <w:numId w:val="2"/>
        </w:numPr>
        <w:tabs>
          <w:tab w:val="clear" w:pos="1440"/>
          <w:tab w:val="left" w:pos="1080"/>
          <w:tab w:val="left" w:pos="1260"/>
        </w:tabs>
        <w:spacing w:after="0"/>
        <w:ind w:left="0" w:firstLine="709"/>
        <w:jc w:val="both"/>
        <w:rPr>
          <w:sz w:val="30"/>
          <w:szCs w:val="30"/>
        </w:rPr>
      </w:pPr>
      <w:r w:rsidRPr="008B34BE">
        <w:rPr>
          <w:sz w:val="30"/>
          <w:szCs w:val="30"/>
        </w:rPr>
        <w:t>Требования к зимнему содержанию автомобильных дорог и улиц населенных пунктов.</w:t>
      </w:r>
    </w:p>
    <w:p w:rsidR="00933CE8" w:rsidRPr="008B34BE" w:rsidRDefault="00933CE8" w:rsidP="00933CE8">
      <w:pPr>
        <w:pStyle w:val="3"/>
        <w:numPr>
          <w:ilvl w:val="0"/>
          <w:numId w:val="2"/>
        </w:numPr>
        <w:tabs>
          <w:tab w:val="clear" w:pos="1440"/>
          <w:tab w:val="left" w:pos="1080"/>
          <w:tab w:val="left" w:pos="1260"/>
        </w:tabs>
        <w:spacing w:after="0"/>
        <w:ind w:left="0" w:firstLine="709"/>
        <w:jc w:val="both"/>
        <w:rPr>
          <w:sz w:val="30"/>
          <w:szCs w:val="30"/>
        </w:rPr>
      </w:pPr>
      <w:r w:rsidRPr="008B34BE">
        <w:rPr>
          <w:sz w:val="30"/>
          <w:szCs w:val="30"/>
        </w:rPr>
        <w:t xml:space="preserve">Основные параметры, </w:t>
      </w:r>
      <w:r w:rsidRPr="008B34BE">
        <w:rPr>
          <w:kern w:val="28"/>
          <w:sz w:val="30"/>
          <w:szCs w:val="30"/>
        </w:rPr>
        <w:t>порядок содержания и ремонта автомобильных дорог и улиц населенных пунктов.</w:t>
      </w:r>
    </w:p>
    <w:p w:rsidR="00933CE8" w:rsidRPr="00146645" w:rsidRDefault="00933CE8" w:rsidP="00933CE8">
      <w:pPr>
        <w:pStyle w:val="3"/>
        <w:numPr>
          <w:ilvl w:val="0"/>
          <w:numId w:val="2"/>
        </w:numPr>
        <w:tabs>
          <w:tab w:val="clear" w:pos="1440"/>
          <w:tab w:val="left" w:pos="1080"/>
          <w:tab w:val="left" w:pos="1260"/>
        </w:tabs>
        <w:spacing w:after="0"/>
        <w:ind w:left="0" w:firstLine="709"/>
        <w:jc w:val="both"/>
        <w:rPr>
          <w:kern w:val="28"/>
          <w:sz w:val="30"/>
          <w:szCs w:val="30"/>
        </w:rPr>
      </w:pPr>
      <w:hyperlink w:anchor="п7" w:history="1">
        <w:r w:rsidRPr="00146645">
          <w:rPr>
            <w:rStyle w:val="a3"/>
            <w:color w:val="auto"/>
            <w:sz w:val="30"/>
            <w:szCs w:val="30"/>
            <w:u w:val="none"/>
          </w:rPr>
          <w:t>Оценка эксплуатационного состояния и качества, содержания авт</w:t>
        </w:r>
        <w:r w:rsidRPr="00146645">
          <w:rPr>
            <w:rStyle w:val="a3"/>
            <w:color w:val="auto"/>
            <w:sz w:val="30"/>
            <w:szCs w:val="30"/>
            <w:u w:val="none"/>
          </w:rPr>
          <w:t>о</w:t>
        </w:r>
        <w:r w:rsidRPr="00146645">
          <w:rPr>
            <w:rStyle w:val="a3"/>
            <w:color w:val="auto"/>
            <w:sz w:val="30"/>
            <w:szCs w:val="30"/>
            <w:u w:val="none"/>
          </w:rPr>
          <w:t>мобильных дорог</w:t>
        </w:r>
      </w:hyperlink>
      <w:r w:rsidRPr="00146645">
        <w:rPr>
          <w:sz w:val="30"/>
          <w:szCs w:val="30"/>
        </w:rPr>
        <w:t xml:space="preserve"> и улиц населенных пунктов</w:t>
      </w:r>
      <w:r w:rsidRPr="00146645">
        <w:rPr>
          <w:kern w:val="28"/>
          <w:sz w:val="30"/>
          <w:szCs w:val="30"/>
        </w:rPr>
        <w:t>.</w:t>
      </w:r>
    </w:p>
    <w:p w:rsidR="00933CE8" w:rsidRPr="008B34BE" w:rsidRDefault="00933CE8" w:rsidP="00933CE8">
      <w:pPr>
        <w:pStyle w:val="3"/>
        <w:numPr>
          <w:ilvl w:val="0"/>
          <w:numId w:val="2"/>
        </w:numPr>
        <w:tabs>
          <w:tab w:val="clear" w:pos="1440"/>
          <w:tab w:val="left" w:pos="1080"/>
          <w:tab w:val="left" w:pos="1260"/>
        </w:tabs>
        <w:spacing w:after="0"/>
        <w:ind w:left="0" w:firstLine="709"/>
        <w:jc w:val="both"/>
        <w:rPr>
          <w:kern w:val="28"/>
          <w:sz w:val="30"/>
          <w:szCs w:val="30"/>
        </w:rPr>
      </w:pPr>
      <w:r w:rsidRPr="008B34BE">
        <w:rPr>
          <w:kern w:val="28"/>
          <w:sz w:val="30"/>
          <w:szCs w:val="30"/>
        </w:rPr>
        <w:t xml:space="preserve">Общие положения и порядок государственной регистрации транспортных средств. </w:t>
      </w:r>
    </w:p>
    <w:p w:rsidR="00933CE8" w:rsidRPr="008B34BE" w:rsidRDefault="00933CE8" w:rsidP="00933CE8">
      <w:pPr>
        <w:numPr>
          <w:ilvl w:val="0"/>
          <w:numId w:val="2"/>
        </w:numPr>
        <w:tabs>
          <w:tab w:val="clear" w:pos="1440"/>
          <w:tab w:val="left" w:pos="1080"/>
          <w:tab w:val="left" w:pos="126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B34BE">
        <w:rPr>
          <w:sz w:val="30"/>
          <w:szCs w:val="30"/>
        </w:rPr>
        <w:t>Учет и снятие с учета транспортных средств, выдачи на них регистрационных документов, регистрационных знаков.</w:t>
      </w:r>
    </w:p>
    <w:p w:rsidR="00933CE8" w:rsidRPr="008B34BE" w:rsidRDefault="00933CE8" w:rsidP="00933CE8">
      <w:pPr>
        <w:numPr>
          <w:ilvl w:val="0"/>
          <w:numId w:val="2"/>
        </w:numPr>
        <w:tabs>
          <w:tab w:val="clear" w:pos="1440"/>
          <w:tab w:val="left" w:pos="1080"/>
          <w:tab w:val="left" w:pos="1260"/>
        </w:tabs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8B34BE">
        <w:rPr>
          <w:sz w:val="30"/>
          <w:szCs w:val="30"/>
        </w:rPr>
        <w:lastRenderedPageBreak/>
        <w:t>Водительское удостоверение. Категории и подкатегории механических транспортных средств, составов транспортных средств, на управление которыми выдаются водительские удостоверения.</w:t>
      </w:r>
    </w:p>
    <w:p w:rsidR="00933CE8" w:rsidRPr="008B34BE" w:rsidRDefault="00933CE8" w:rsidP="00933CE8">
      <w:pPr>
        <w:pStyle w:val="3"/>
        <w:numPr>
          <w:ilvl w:val="0"/>
          <w:numId w:val="2"/>
        </w:numPr>
        <w:tabs>
          <w:tab w:val="clear" w:pos="1440"/>
          <w:tab w:val="left" w:pos="1080"/>
          <w:tab w:val="left" w:pos="1260"/>
        </w:tabs>
        <w:spacing w:after="0"/>
        <w:ind w:left="0" w:firstLine="709"/>
        <w:jc w:val="both"/>
        <w:rPr>
          <w:sz w:val="30"/>
          <w:szCs w:val="30"/>
        </w:rPr>
      </w:pPr>
      <w:r w:rsidRPr="008B34BE">
        <w:rPr>
          <w:sz w:val="30"/>
          <w:szCs w:val="30"/>
        </w:rPr>
        <w:t>Розыск транспортных средств, скрывшихся с мест дорожно-транспортных происшествий.</w:t>
      </w:r>
    </w:p>
    <w:p w:rsidR="00933CE8" w:rsidRPr="008B34BE" w:rsidRDefault="00933CE8" w:rsidP="00933CE8">
      <w:pPr>
        <w:pStyle w:val="3"/>
        <w:numPr>
          <w:ilvl w:val="0"/>
          <w:numId w:val="2"/>
        </w:numPr>
        <w:tabs>
          <w:tab w:val="clear" w:pos="1440"/>
          <w:tab w:val="left" w:pos="1080"/>
          <w:tab w:val="left" w:pos="1260"/>
        </w:tabs>
        <w:spacing w:after="0"/>
        <w:ind w:left="0" w:firstLine="709"/>
        <w:jc w:val="both"/>
        <w:rPr>
          <w:sz w:val="30"/>
          <w:szCs w:val="30"/>
        </w:rPr>
      </w:pPr>
      <w:r w:rsidRPr="008B34BE">
        <w:rPr>
          <w:sz w:val="30"/>
          <w:szCs w:val="30"/>
        </w:rPr>
        <w:t xml:space="preserve">Формы, методы и организация контроля ГАИ за техническим состоянием транспортных средств. </w:t>
      </w:r>
    </w:p>
    <w:p w:rsidR="00933CE8" w:rsidRPr="008B34BE" w:rsidRDefault="00933CE8" w:rsidP="00933CE8">
      <w:pPr>
        <w:pStyle w:val="ConsPlusNormal"/>
        <w:widowControl/>
        <w:numPr>
          <w:ilvl w:val="0"/>
          <w:numId w:val="2"/>
        </w:numPr>
        <w:tabs>
          <w:tab w:val="clear" w:pos="1440"/>
          <w:tab w:val="left" w:pos="1080"/>
          <w:tab w:val="left" w:pos="1260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34BE">
        <w:rPr>
          <w:rFonts w:ascii="Times New Roman" w:hAnsi="Times New Roman" w:cs="Times New Roman"/>
          <w:sz w:val="30"/>
          <w:szCs w:val="30"/>
        </w:rPr>
        <w:t>Контроль за техническим состоянием, своевременностью прохождения государственного технического осмотра,  за соблюдением требований нормативных правовых актов перевозчиком.</w:t>
      </w:r>
    </w:p>
    <w:p w:rsidR="00933CE8" w:rsidRPr="008B34BE" w:rsidRDefault="00933CE8" w:rsidP="00933CE8">
      <w:pPr>
        <w:numPr>
          <w:ilvl w:val="0"/>
          <w:numId w:val="2"/>
        </w:numPr>
        <w:tabs>
          <w:tab w:val="clear" w:pos="1440"/>
          <w:tab w:val="left" w:pos="1080"/>
          <w:tab w:val="left" w:pos="1260"/>
        </w:tabs>
        <w:autoSpaceDE w:val="0"/>
        <w:autoSpaceDN w:val="0"/>
        <w:adjustRightInd w:val="0"/>
        <w:ind w:left="0" w:firstLine="709"/>
        <w:jc w:val="both"/>
        <w:outlineLvl w:val="0"/>
        <w:rPr>
          <w:sz w:val="30"/>
          <w:szCs w:val="30"/>
        </w:rPr>
      </w:pPr>
      <w:r w:rsidRPr="008B34BE">
        <w:rPr>
          <w:bCs/>
          <w:sz w:val="30"/>
          <w:szCs w:val="30"/>
        </w:rPr>
        <w:t xml:space="preserve">Условия выполнения автомобильных перевозок грузов </w:t>
      </w:r>
      <w:r w:rsidRPr="008B34BE">
        <w:rPr>
          <w:sz w:val="30"/>
          <w:szCs w:val="30"/>
        </w:rPr>
        <w:t>автомобильным транспортом.</w:t>
      </w:r>
    </w:p>
    <w:p w:rsidR="00933CE8" w:rsidRPr="008B34BE" w:rsidRDefault="00933CE8" w:rsidP="00933CE8">
      <w:pPr>
        <w:widowControl w:val="0"/>
        <w:numPr>
          <w:ilvl w:val="0"/>
          <w:numId w:val="2"/>
        </w:numPr>
        <w:tabs>
          <w:tab w:val="clear" w:pos="1440"/>
          <w:tab w:val="left" w:pos="1080"/>
          <w:tab w:val="left" w:pos="1260"/>
        </w:tabs>
        <w:autoSpaceDE w:val="0"/>
        <w:autoSpaceDN w:val="0"/>
        <w:adjustRightInd w:val="0"/>
        <w:ind w:left="0" w:firstLine="709"/>
        <w:jc w:val="both"/>
        <w:rPr>
          <w:bCs/>
          <w:sz w:val="30"/>
          <w:szCs w:val="30"/>
        </w:rPr>
      </w:pPr>
      <w:r w:rsidRPr="008B34BE">
        <w:rPr>
          <w:sz w:val="30"/>
          <w:szCs w:val="30"/>
        </w:rPr>
        <w:t xml:space="preserve">Порядок движения тяжеловесных и крупногабаритных транспортных средств по автомобильным дорогам </w:t>
      </w:r>
      <w:r w:rsidRPr="008B34BE">
        <w:rPr>
          <w:bCs/>
          <w:sz w:val="30"/>
          <w:szCs w:val="30"/>
        </w:rPr>
        <w:t>общего пользования Республики Беларусь.</w:t>
      </w:r>
    </w:p>
    <w:p w:rsidR="00933CE8" w:rsidRPr="008B34BE" w:rsidRDefault="00933CE8" w:rsidP="00933CE8">
      <w:pPr>
        <w:pStyle w:val="3"/>
        <w:numPr>
          <w:ilvl w:val="0"/>
          <w:numId w:val="2"/>
        </w:numPr>
        <w:tabs>
          <w:tab w:val="clear" w:pos="1440"/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 w:rsidRPr="008B34BE">
        <w:rPr>
          <w:sz w:val="30"/>
          <w:szCs w:val="30"/>
        </w:rPr>
        <w:t>Обеспечение безопасного выполнения автомобильных перевозок пассажиров.</w:t>
      </w:r>
    </w:p>
    <w:p w:rsidR="00933CE8" w:rsidRPr="008B34BE" w:rsidRDefault="00933CE8" w:rsidP="00933CE8">
      <w:pPr>
        <w:pStyle w:val="3"/>
        <w:numPr>
          <w:ilvl w:val="0"/>
          <w:numId w:val="2"/>
        </w:numPr>
        <w:tabs>
          <w:tab w:val="clear" w:pos="1440"/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 w:rsidRPr="008B34BE">
        <w:rPr>
          <w:sz w:val="30"/>
          <w:szCs w:val="30"/>
        </w:rPr>
        <w:t>Организация автомобильных перевозок групп детей автобусами.</w:t>
      </w:r>
    </w:p>
    <w:p w:rsidR="00933CE8" w:rsidRPr="008B34BE" w:rsidRDefault="00933CE8" w:rsidP="00933CE8">
      <w:pPr>
        <w:pStyle w:val="3"/>
        <w:numPr>
          <w:ilvl w:val="0"/>
          <w:numId w:val="2"/>
        </w:numPr>
        <w:tabs>
          <w:tab w:val="clear" w:pos="1440"/>
          <w:tab w:val="left" w:pos="1134"/>
        </w:tabs>
        <w:spacing w:after="0"/>
        <w:ind w:left="0" w:firstLine="709"/>
        <w:jc w:val="both"/>
        <w:rPr>
          <w:sz w:val="30"/>
          <w:szCs w:val="30"/>
        </w:rPr>
      </w:pPr>
      <w:r w:rsidRPr="008B34BE">
        <w:rPr>
          <w:sz w:val="30"/>
          <w:szCs w:val="30"/>
        </w:rPr>
        <w:t xml:space="preserve">Контроль за соблюдением требований технических нормативных правовых актов, нормативных правовых актов перевозчиком. </w:t>
      </w:r>
    </w:p>
    <w:p w:rsidR="00933CE8" w:rsidRDefault="00933CE8" w:rsidP="00933CE8">
      <w:pPr>
        <w:widowControl w:val="0"/>
        <w:numPr>
          <w:ilvl w:val="0"/>
          <w:numId w:val="2"/>
        </w:numPr>
        <w:tabs>
          <w:tab w:val="clear" w:pos="144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8B34BE">
        <w:rPr>
          <w:sz w:val="30"/>
          <w:szCs w:val="30"/>
        </w:rPr>
        <w:t>Классификация специальных технических средств, используемых ГАИ. Назначение и краткая характеристика.</w:t>
      </w:r>
    </w:p>
    <w:p w:rsidR="00933CE8" w:rsidRDefault="00933CE8" w:rsidP="00933CE8">
      <w:pPr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Приборы контроля скорости движения транспортных средств.</w:t>
      </w:r>
    </w:p>
    <w:p w:rsidR="00933CE8" w:rsidRDefault="00933CE8" w:rsidP="00933CE8">
      <w:pPr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Средства </w:t>
      </w:r>
      <w:proofErr w:type="spellStart"/>
      <w:r>
        <w:rPr>
          <w:sz w:val="30"/>
          <w:szCs w:val="30"/>
        </w:rPr>
        <w:t>фотофиксации</w:t>
      </w:r>
      <w:proofErr w:type="spellEnd"/>
      <w:r>
        <w:rPr>
          <w:sz w:val="30"/>
          <w:szCs w:val="30"/>
        </w:rPr>
        <w:t xml:space="preserve"> нарушений правил дорожного движения.</w:t>
      </w:r>
    </w:p>
    <w:p w:rsidR="00933CE8" w:rsidRDefault="00933CE8"/>
    <w:p w:rsidR="008411CE" w:rsidRDefault="008411CE"/>
    <w:p w:rsidR="008411CE" w:rsidRPr="00EB47AE" w:rsidRDefault="008411CE" w:rsidP="008411CE">
      <w:pPr>
        <w:shd w:val="clear" w:color="auto" w:fill="FFFFFF"/>
        <w:jc w:val="center"/>
        <w:rPr>
          <w:sz w:val="30"/>
          <w:szCs w:val="30"/>
        </w:rPr>
      </w:pPr>
      <w:r w:rsidRPr="00EB47AE">
        <w:rPr>
          <w:sz w:val="30"/>
          <w:szCs w:val="30"/>
        </w:rPr>
        <w:t xml:space="preserve">ПРИМЕРНЫЙ ПЕРЕЧЕНЬ ВОПРОСОВ ДЛЯ ПОДГОТОВКИ К </w:t>
      </w:r>
      <w:r>
        <w:rPr>
          <w:sz w:val="30"/>
          <w:szCs w:val="30"/>
        </w:rPr>
        <w:t>ГОСУДАРСТВЕННОМУ ЭКЗАМЕН</w:t>
      </w:r>
      <w:r w:rsidRPr="00EB47AE">
        <w:rPr>
          <w:sz w:val="30"/>
          <w:szCs w:val="30"/>
        </w:rPr>
        <w:t>У</w:t>
      </w:r>
    </w:p>
    <w:p w:rsidR="008411CE" w:rsidRPr="00A831C0" w:rsidRDefault="008411CE" w:rsidP="008411CE">
      <w:pPr>
        <w:shd w:val="clear" w:color="auto" w:fill="FFFFFF"/>
        <w:jc w:val="center"/>
        <w:rPr>
          <w:sz w:val="16"/>
          <w:szCs w:val="16"/>
        </w:rPr>
      </w:pPr>
    </w:p>
    <w:p w:rsidR="008411CE" w:rsidRPr="005175B5" w:rsidRDefault="008411CE" w:rsidP="008411CE">
      <w:pPr>
        <w:pStyle w:val="3"/>
        <w:numPr>
          <w:ilvl w:val="0"/>
          <w:numId w:val="3"/>
        </w:numPr>
        <w:tabs>
          <w:tab w:val="left" w:pos="1080"/>
          <w:tab w:val="left" w:pos="126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5175B5">
        <w:rPr>
          <w:sz w:val="28"/>
          <w:szCs w:val="28"/>
        </w:rPr>
        <w:t>Роль и место ГАИ в Государственной системе обеспечения безопасности дорожного движения</w:t>
      </w:r>
      <w:r w:rsidRPr="005175B5">
        <w:rPr>
          <w:bCs/>
          <w:sz w:val="28"/>
          <w:szCs w:val="28"/>
        </w:rPr>
        <w:t>»</w:t>
      </w:r>
    </w:p>
    <w:p w:rsidR="008411CE" w:rsidRPr="005175B5" w:rsidRDefault="008411CE" w:rsidP="008411CE">
      <w:pPr>
        <w:pStyle w:val="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kern w:val="28"/>
          <w:sz w:val="28"/>
          <w:szCs w:val="28"/>
        </w:rPr>
      </w:pPr>
      <w:r w:rsidRPr="005175B5">
        <w:rPr>
          <w:kern w:val="28"/>
          <w:sz w:val="28"/>
          <w:szCs w:val="28"/>
        </w:rPr>
        <w:t>Виды и структура подразделений Государственной автомобильной инспекции.</w:t>
      </w:r>
      <w:r>
        <w:rPr>
          <w:kern w:val="28"/>
          <w:sz w:val="28"/>
          <w:szCs w:val="28"/>
        </w:rPr>
        <w:t xml:space="preserve"> Основные задачи.</w:t>
      </w:r>
    </w:p>
    <w:p w:rsidR="008411CE" w:rsidRPr="005175B5" w:rsidRDefault="008411CE" w:rsidP="008411CE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75B5">
        <w:rPr>
          <w:sz w:val="28"/>
          <w:szCs w:val="28"/>
        </w:rPr>
        <w:t>Проблемы обеспечения безопасности дорожного движения.</w:t>
      </w:r>
    </w:p>
    <w:p w:rsidR="008411CE" w:rsidRPr="005175B5" w:rsidRDefault="008411CE" w:rsidP="008411CE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75B5">
        <w:rPr>
          <w:sz w:val="28"/>
          <w:szCs w:val="28"/>
        </w:rPr>
        <w:t xml:space="preserve">Формы и методы проведения </w:t>
      </w:r>
      <w:proofErr w:type="spellStart"/>
      <w:r w:rsidRPr="005175B5">
        <w:rPr>
          <w:sz w:val="28"/>
          <w:szCs w:val="28"/>
        </w:rPr>
        <w:t>воспитательно</w:t>
      </w:r>
      <w:proofErr w:type="spellEnd"/>
      <w:r w:rsidRPr="005175B5">
        <w:rPr>
          <w:sz w:val="28"/>
          <w:szCs w:val="28"/>
        </w:rPr>
        <w:t>-профилактической работы с участниками дорожного движения.</w:t>
      </w:r>
    </w:p>
    <w:p w:rsidR="008411CE" w:rsidRPr="005175B5" w:rsidRDefault="008411CE" w:rsidP="008411CE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175B5">
        <w:rPr>
          <w:sz w:val="28"/>
          <w:szCs w:val="28"/>
        </w:rPr>
        <w:t>Основные направления деятельности Государственной автомобильной инспекции по предотвращению негативного воздействия транспортных средств на окружающую среду и человека.</w:t>
      </w:r>
    </w:p>
    <w:p w:rsidR="008411CE" w:rsidRPr="005175B5" w:rsidRDefault="008411CE" w:rsidP="008411CE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175B5">
        <w:rPr>
          <w:sz w:val="28"/>
          <w:szCs w:val="28"/>
        </w:rPr>
        <w:lastRenderedPageBreak/>
        <w:t>Дорожно-транспортные происшествия и причины их возникновения.</w:t>
      </w:r>
    </w:p>
    <w:p w:rsidR="008411CE" w:rsidRPr="005175B5" w:rsidRDefault="008411CE" w:rsidP="008411CE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175B5">
        <w:rPr>
          <w:sz w:val="28"/>
          <w:szCs w:val="28"/>
        </w:rPr>
        <w:t>Организация работы Госавтоинспекции по ведению учета дорожно-транспортных происшествий.</w:t>
      </w:r>
    </w:p>
    <w:p w:rsidR="008411CE" w:rsidRPr="005175B5" w:rsidRDefault="008411CE" w:rsidP="008411CE">
      <w:pPr>
        <w:pStyle w:val="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5175B5">
        <w:rPr>
          <w:sz w:val="28"/>
          <w:szCs w:val="28"/>
        </w:rPr>
        <w:t>Экономические, экологические, аварийные и социальные потери в дорожном движении. Причины и источники их возникновения.</w:t>
      </w:r>
    </w:p>
    <w:p w:rsidR="008411CE" w:rsidRPr="005175B5" w:rsidRDefault="008411CE" w:rsidP="008411CE">
      <w:pPr>
        <w:pStyle w:val="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5175B5">
        <w:rPr>
          <w:sz w:val="28"/>
          <w:szCs w:val="28"/>
        </w:rPr>
        <w:t>Параметры, характеризующие дорожное движение.</w:t>
      </w:r>
    </w:p>
    <w:p w:rsidR="008411CE" w:rsidRPr="005175B5" w:rsidRDefault="008411CE" w:rsidP="008411CE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kern w:val="28"/>
          <w:sz w:val="28"/>
          <w:szCs w:val="28"/>
        </w:rPr>
      </w:pPr>
      <w:r w:rsidRPr="005175B5">
        <w:rPr>
          <w:sz w:val="28"/>
          <w:szCs w:val="28"/>
        </w:rPr>
        <w:t xml:space="preserve">Технические средства организации дорожного движения. </w:t>
      </w:r>
      <w:r w:rsidRPr="005175B5">
        <w:rPr>
          <w:kern w:val="28"/>
          <w:sz w:val="28"/>
          <w:szCs w:val="28"/>
        </w:rPr>
        <w:t>Виды и область применения.</w:t>
      </w:r>
    </w:p>
    <w:p w:rsidR="008411CE" w:rsidRPr="005175B5" w:rsidRDefault="008411CE" w:rsidP="008411CE">
      <w:pPr>
        <w:pStyle w:val="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kern w:val="28"/>
          <w:sz w:val="28"/>
          <w:szCs w:val="28"/>
        </w:rPr>
      </w:pPr>
      <w:r w:rsidRPr="005175B5">
        <w:rPr>
          <w:kern w:val="28"/>
          <w:sz w:val="28"/>
          <w:szCs w:val="28"/>
        </w:rPr>
        <w:t>Технические средства светофорного регулирования. Критерии ввода светофорной сигнализации.</w:t>
      </w:r>
    </w:p>
    <w:p w:rsidR="008411CE" w:rsidRPr="000C40B5" w:rsidRDefault="008411CE" w:rsidP="008411CE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C40B5">
        <w:rPr>
          <w:sz w:val="28"/>
          <w:szCs w:val="28"/>
        </w:rPr>
        <w:t>Дорожные знаки</w:t>
      </w:r>
      <w:r>
        <w:rPr>
          <w:sz w:val="28"/>
          <w:szCs w:val="28"/>
        </w:rPr>
        <w:t xml:space="preserve"> и разметка</w:t>
      </w:r>
      <w:r w:rsidRPr="000C40B5">
        <w:rPr>
          <w:sz w:val="28"/>
          <w:szCs w:val="28"/>
        </w:rPr>
        <w:t>. Область и правила применения дорожных знаков.</w:t>
      </w:r>
    </w:p>
    <w:p w:rsidR="008411CE" w:rsidRPr="005175B5" w:rsidRDefault="008411CE" w:rsidP="008411CE">
      <w:pPr>
        <w:pStyle w:val="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0C40B5">
        <w:rPr>
          <w:sz w:val="28"/>
          <w:szCs w:val="28"/>
        </w:rPr>
        <w:t>Транспортный</w:t>
      </w:r>
      <w:r w:rsidRPr="005175B5">
        <w:rPr>
          <w:sz w:val="28"/>
          <w:szCs w:val="28"/>
        </w:rPr>
        <w:t xml:space="preserve"> поток и его характеристики. Зависимости между параметрами транспортного потока.</w:t>
      </w:r>
    </w:p>
    <w:p w:rsidR="008411CE" w:rsidRPr="005175B5" w:rsidRDefault="008411CE" w:rsidP="008411CE">
      <w:pPr>
        <w:pStyle w:val="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5175B5">
        <w:rPr>
          <w:sz w:val="28"/>
          <w:szCs w:val="28"/>
        </w:rPr>
        <w:t>Пересечения улиц и дорог. Основные требования.</w:t>
      </w:r>
    </w:p>
    <w:p w:rsidR="008411CE" w:rsidRPr="005175B5" w:rsidRDefault="008411CE" w:rsidP="008411CE">
      <w:pPr>
        <w:pStyle w:val="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5175B5">
        <w:rPr>
          <w:sz w:val="28"/>
          <w:szCs w:val="28"/>
        </w:rPr>
        <w:t>Организация движения пешеходов. Тротуары, пешеходные улицы и дорожки.</w:t>
      </w:r>
      <w:r w:rsidRPr="005175B5">
        <w:rPr>
          <w:bCs/>
          <w:sz w:val="28"/>
          <w:szCs w:val="28"/>
        </w:rPr>
        <w:t xml:space="preserve"> Основные положения организации движения пешеходов.</w:t>
      </w:r>
    </w:p>
    <w:p w:rsidR="008411CE" w:rsidRPr="000C40B5" w:rsidRDefault="008411CE" w:rsidP="008411CE">
      <w:pPr>
        <w:pStyle w:val="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0C40B5">
        <w:rPr>
          <w:sz w:val="28"/>
          <w:szCs w:val="28"/>
        </w:rPr>
        <w:t xml:space="preserve">Железнодорожные переезды. Классификация переездов. Устройство, оснащенность и оборудование переездов. </w:t>
      </w:r>
    </w:p>
    <w:p w:rsidR="008411CE" w:rsidRPr="005175B5" w:rsidRDefault="008411CE" w:rsidP="008411CE">
      <w:pPr>
        <w:pStyle w:val="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5175B5">
        <w:rPr>
          <w:sz w:val="28"/>
          <w:szCs w:val="28"/>
        </w:rPr>
        <w:t>Требования к зимнему содержанию автомобильных дорог и улиц населенных пунктов.</w:t>
      </w:r>
    </w:p>
    <w:p w:rsidR="008411CE" w:rsidRPr="005175B5" w:rsidRDefault="008411CE" w:rsidP="008411CE">
      <w:pPr>
        <w:pStyle w:val="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color w:val="000000"/>
          <w:kern w:val="28"/>
          <w:sz w:val="28"/>
          <w:szCs w:val="28"/>
        </w:rPr>
      </w:pPr>
      <w:r w:rsidRPr="005175B5">
        <w:rPr>
          <w:kern w:val="28"/>
          <w:sz w:val="28"/>
          <w:szCs w:val="28"/>
        </w:rPr>
        <w:t>Общие положен</w:t>
      </w:r>
      <w:r w:rsidRPr="005175B5">
        <w:rPr>
          <w:color w:val="000000"/>
          <w:kern w:val="28"/>
          <w:sz w:val="28"/>
          <w:szCs w:val="28"/>
        </w:rPr>
        <w:t xml:space="preserve">ия и порядок государственной регистрации транспортных средств. </w:t>
      </w:r>
    </w:p>
    <w:p w:rsidR="008411CE" w:rsidRPr="000C40B5" w:rsidRDefault="008411CE" w:rsidP="008411CE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0C40B5">
        <w:rPr>
          <w:sz w:val="28"/>
          <w:szCs w:val="28"/>
        </w:rPr>
        <w:t xml:space="preserve">Водительское удостоверение. Основания выдачи и обмена водительского удостоверения и талона к водительскому удостоверению. </w:t>
      </w:r>
    </w:p>
    <w:p w:rsidR="008411CE" w:rsidRPr="005175B5" w:rsidRDefault="008411CE" w:rsidP="008411CE">
      <w:pPr>
        <w:pStyle w:val="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5175B5">
        <w:rPr>
          <w:sz w:val="28"/>
          <w:szCs w:val="28"/>
        </w:rPr>
        <w:t>Розыск транспортных средств, скрывшихся с мест дорожно-транспортных происшествий.</w:t>
      </w:r>
    </w:p>
    <w:p w:rsidR="008411CE" w:rsidRPr="005175B5" w:rsidRDefault="008411CE" w:rsidP="008411CE">
      <w:pPr>
        <w:pStyle w:val="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5175B5">
        <w:rPr>
          <w:sz w:val="28"/>
          <w:szCs w:val="28"/>
        </w:rPr>
        <w:t xml:space="preserve">Формы, методы и организация контроля ГАИ за техническим состоянием транспортных средств. </w:t>
      </w:r>
    </w:p>
    <w:p w:rsidR="008411CE" w:rsidRPr="005175B5" w:rsidRDefault="008411CE" w:rsidP="008411CE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175B5">
        <w:rPr>
          <w:bCs/>
          <w:sz w:val="28"/>
          <w:szCs w:val="28"/>
        </w:rPr>
        <w:t xml:space="preserve">Условия выполнения автомобильных перевозок грузов </w:t>
      </w:r>
      <w:r w:rsidRPr="005175B5">
        <w:rPr>
          <w:sz w:val="28"/>
          <w:szCs w:val="28"/>
        </w:rPr>
        <w:t>автомобильным транспортом.</w:t>
      </w:r>
    </w:p>
    <w:p w:rsidR="008411CE" w:rsidRPr="005175B5" w:rsidRDefault="008411CE" w:rsidP="008411CE">
      <w:pPr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175B5">
        <w:rPr>
          <w:bCs/>
          <w:sz w:val="28"/>
          <w:szCs w:val="28"/>
        </w:rPr>
        <w:t>Государственное регулирование, надзор и контроль в области перевозки опасных грузов. Обеспечение безопасности перевозки опасных грузов.</w:t>
      </w:r>
    </w:p>
    <w:p w:rsidR="008411CE" w:rsidRPr="005175B5" w:rsidRDefault="008411CE" w:rsidP="008411CE">
      <w:pPr>
        <w:pStyle w:val="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5175B5">
        <w:rPr>
          <w:sz w:val="28"/>
          <w:szCs w:val="28"/>
        </w:rPr>
        <w:t>Обеспечение безопасного выполнения автомобильных перевозок пассажиров. Требования, предъявляемые к водителям и транспортным средствам.</w:t>
      </w:r>
    </w:p>
    <w:p w:rsidR="008411CE" w:rsidRPr="005175B5" w:rsidRDefault="008411CE" w:rsidP="008411CE">
      <w:pPr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75B5">
        <w:rPr>
          <w:sz w:val="28"/>
          <w:szCs w:val="28"/>
        </w:rPr>
        <w:t>Классификация специальных технических средств, используемых ГАИ. Назначение и краткая характеристика.</w:t>
      </w:r>
    </w:p>
    <w:p w:rsidR="008411CE" w:rsidRPr="005175B5" w:rsidRDefault="008411CE" w:rsidP="008411CE">
      <w:pPr>
        <w:pStyle w:val="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5175B5">
        <w:rPr>
          <w:sz w:val="28"/>
          <w:szCs w:val="28"/>
        </w:rPr>
        <w:t>Способы и формы организации дорожно-патрульной службы. Планирование работы подразделений ДПС.</w:t>
      </w:r>
    </w:p>
    <w:p w:rsidR="008411CE" w:rsidRPr="00565DDD" w:rsidRDefault="008411CE" w:rsidP="008411CE">
      <w:pPr>
        <w:pStyle w:val="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565DDD">
        <w:rPr>
          <w:sz w:val="28"/>
          <w:szCs w:val="28"/>
        </w:rPr>
        <w:t>Виды и структура подразделений дорожно-патрульной службы ГАИ МВД Республики Беларусь. Особенности формирования подразделений дорожно-патрульной службы.</w:t>
      </w:r>
    </w:p>
    <w:p w:rsidR="008411CE" w:rsidRPr="005175B5" w:rsidRDefault="008411CE" w:rsidP="008411CE">
      <w:pPr>
        <w:pStyle w:val="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5175B5">
        <w:rPr>
          <w:sz w:val="28"/>
          <w:szCs w:val="28"/>
        </w:rPr>
        <w:lastRenderedPageBreak/>
        <w:t>Расстановка сил и средств дорожно-патрульной службы.</w:t>
      </w:r>
    </w:p>
    <w:p w:rsidR="008411CE" w:rsidRPr="005175B5" w:rsidRDefault="008411CE" w:rsidP="008411CE">
      <w:pPr>
        <w:pStyle w:val="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5175B5">
        <w:rPr>
          <w:sz w:val="28"/>
          <w:szCs w:val="28"/>
        </w:rPr>
        <w:t>Инструктаж личного состава дорожно-патрульной службы заступающего на службу.</w:t>
      </w:r>
    </w:p>
    <w:p w:rsidR="008411CE" w:rsidRPr="005175B5" w:rsidRDefault="008411CE" w:rsidP="008411CE">
      <w:pPr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75B5">
        <w:rPr>
          <w:sz w:val="28"/>
          <w:szCs w:val="28"/>
        </w:rPr>
        <w:t>Формы и методы контроля за дорожным движением.</w:t>
      </w:r>
    </w:p>
    <w:p w:rsidR="008411CE" w:rsidRPr="005175B5" w:rsidRDefault="008411CE" w:rsidP="008411CE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5175B5">
        <w:rPr>
          <w:bCs/>
          <w:sz w:val="28"/>
          <w:szCs w:val="28"/>
        </w:rPr>
        <w:t>Действия инспектора ДПС при получении сообщения о ДТП и на месте происшествия.</w:t>
      </w:r>
      <w:r>
        <w:rPr>
          <w:bCs/>
          <w:sz w:val="28"/>
          <w:szCs w:val="28"/>
        </w:rPr>
        <w:t xml:space="preserve"> </w:t>
      </w:r>
    </w:p>
    <w:p w:rsidR="008411CE" w:rsidRPr="005175B5" w:rsidRDefault="008411CE" w:rsidP="008411CE">
      <w:pPr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175B5">
        <w:rPr>
          <w:sz w:val="28"/>
          <w:szCs w:val="28"/>
        </w:rPr>
        <w:t>Организация несения службы при проведении массовых мероприятий, возникновении чрезвычайных ситуаций.</w:t>
      </w:r>
    </w:p>
    <w:p w:rsidR="008411CE" w:rsidRPr="005175B5" w:rsidRDefault="008411CE" w:rsidP="008411CE">
      <w:pPr>
        <w:pStyle w:val="Normal"/>
        <w:numPr>
          <w:ilvl w:val="0"/>
          <w:numId w:val="3"/>
        </w:numPr>
        <w:tabs>
          <w:tab w:val="left" w:pos="1276"/>
        </w:tabs>
        <w:suppressAutoHyphens/>
        <w:ind w:left="0" w:firstLine="709"/>
        <w:jc w:val="both"/>
        <w:rPr>
          <w:szCs w:val="28"/>
        </w:rPr>
      </w:pPr>
      <w:r w:rsidRPr="005175B5">
        <w:rPr>
          <w:szCs w:val="28"/>
        </w:rPr>
        <w:t xml:space="preserve">Организация </w:t>
      </w:r>
      <w:r>
        <w:rPr>
          <w:szCs w:val="28"/>
        </w:rPr>
        <w:t xml:space="preserve">и порядок </w:t>
      </w:r>
      <w:r w:rsidRPr="005175B5">
        <w:rPr>
          <w:szCs w:val="28"/>
        </w:rPr>
        <w:t>сопровождения</w:t>
      </w:r>
      <w:r>
        <w:rPr>
          <w:szCs w:val="28"/>
        </w:rPr>
        <w:t>.</w:t>
      </w:r>
    </w:p>
    <w:p w:rsidR="008411CE" w:rsidRPr="005175B5" w:rsidRDefault="008411CE" w:rsidP="008411CE">
      <w:pPr>
        <w:pStyle w:val="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5175B5">
        <w:rPr>
          <w:sz w:val="28"/>
          <w:szCs w:val="28"/>
        </w:rPr>
        <w:t>Организация контрол</w:t>
      </w:r>
      <w:bookmarkStart w:id="0" w:name="_GoBack"/>
      <w:bookmarkEnd w:id="0"/>
      <w:r w:rsidRPr="005175B5">
        <w:rPr>
          <w:sz w:val="28"/>
          <w:szCs w:val="28"/>
        </w:rPr>
        <w:t>я несения службы инспектором ДПС. Проведение проверки работы нарядов.</w:t>
      </w:r>
    </w:p>
    <w:p w:rsidR="008411CE" w:rsidRPr="005175B5" w:rsidRDefault="008411CE" w:rsidP="008411CE">
      <w:pPr>
        <w:pStyle w:val="3"/>
        <w:numPr>
          <w:ilvl w:val="0"/>
          <w:numId w:val="3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5175B5">
        <w:rPr>
          <w:sz w:val="28"/>
          <w:szCs w:val="28"/>
        </w:rPr>
        <w:t>Значение и оценк</w:t>
      </w:r>
      <w:r>
        <w:rPr>
          <w:sz w:val="28"/>
          <w:szCs w:val="28"/>
        </w:rPr>
        <w:t>а</w:t>
      </w:r>
      <w:r w:rsidRPr="005175B5">
        <w:rPr>
          <w:sz w:val="28"/>
          <w:szCs w:val="28"/>
        </w:rPr>
        <w:t xml:space="preserve"> работы личного состава ДПС ГАИ.</w:t>
      </w:r>
    </w:p>
    <w:p w:rsidR="008411CE" w:rsidRDefault="008411CE"/>
    <w:sectPr w:rsidR="0084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3120D"/>
    <w:multiLevelType w:val="hybridMultilevel"/>
    <w:tmpl w:val="458A493C"/>
    <w:lvl w:ilvl="0" w:tplc="6ED6866C">
      <w:start w:val="1"/>
      <w:numFmt w:val="decimal"/>
      <w:lvlText w:val="%1."/>
      <w:lvlJc w:val="left"/>
      <w:pPr>
        <w:tabs>
          <w:tab w:val="num" w:pos="1656"/>
        </w:tabs>
        <w:ind w:left="165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1">
    <w:nsid w:val="470137DB"/>
    <w:multiLevelType w:val="hybridMultilevel"/>
    <w:tmpl w:val="B8729240"/>
    <w:lvl w:ilvl="0" w:tplc="23E42BC2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55153"/>
    <w:multiLevelType w:val="hybridMultilevel"/>
    <w:tmpl w:val="A22E25D8"/>
    <w:lvl w:ilvl="0" w:tplc="1E5AEB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26"/>
    <w:rsid w:val="0003676A"/>
    <w:rsid w:val="0007274E"/>
    <w:rsid w:val="001017BD"/>
    <w:rsid w:val="00265949"/>
    <w:rsid w:val="003B6EA2"/>
    <w:rsid w:val="004D060C"/>
    <w:rsid w:val="00814626"/>
    <w:rsid w:val="008411CE"/>
    <w:rsid w:val="00933CE8"/>
    <w:rsid w:val="00A74BD8"/>
    <w:rsid w:val="00C3274E"/>
    <w:rsid w:val="00CF3892"/>
    <w:rsid w:val="00D2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274E"/>
    <w:rPr>
      <w:color w:val="0000FF"/>
      <w:u w:val="single"/>
    </w:rPr>
  </w:style>
  <w:style w:type="paragraph" w:styleId="3">
    <w:name w:val="Body Text Indent 3"/>
    <w:basedOn w:val="a"/>
    <w:link w:val="30"/>
    <w:rsid w:val="000727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727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3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33CE8"/>
    <w:pPr>
      <w:ind w:left="720"/>
      <w:contextualSpacing/>
    </w:pPr>
  </w:style>
  <w:style w:type="paragraph" w:customStyle="1" w:styleId="Normal">
    <w:name w:val="Normal"/>
    <w:rsid w:val="008411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274E"/>
    <w:rPr>
      <w:color w:val="0000FF"/>
      <w:u w:val="single"/>
    </w:rPr>
  </w:style>
  <w:style w:type="paragraph" w:styleId="3">
    <w:name w:val="Body Text Indent 3"/>
    <w:basedOn w:val="a"/>
    <w:link w:val="30"/>
    <w:rsid w:val="000727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727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3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33CE8"/>
    <w:pPr>
      <w:ind w:left="720"/>
      <w:contextualSpacing/>
    </w:pPr>
  </w:style>
  <w:style w:type="paragraph" w:customStyle="1" w:styleId="Normal">
    <w:name w:val="Normal"/>
    <w:rsid w:val="008411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1658</Words>
  <Characters>9456</Characters>
  <Application>Microsoft Office Word</Application>
  <DocSecurity>0</DocSecurity>
  <Lines>78</Lines>
  <Paragraphs>22</Paragraphs>
  <ScaleCrop>false</ScaleCrop>
  <Company>Microsoft</Company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Прудникова</dc:creator>
  <cp:lastModifiedBy>Прудникова</cp:lastModifiedBy>
  <cp:revision>6</cp:revision>
  <dcterms:created xsi:type="dcterms:W3CDTF">2016-08-29T07:50:00Z</dcterms:created>
  <dcterms:modified xsi:type="dcterms:W3CDTF">2016-08-29T08:06:00Z</dcterms:modified>
</cp:coreProperties>
</file>